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174AD1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174AD1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174AD1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174AD1" w:rsidRDefault="00174AD1" w:rsidP="00174AD1">
      <w:pPr>
        <w:jc w:val="center"/>
        <w:rPr>
          <w:b/>
          <w:sz w:val="28"/>
          <w:szCs w:val="28"/>
        </w:rPr>
      </w:pPr>
    </w:p>
    <w:p w:rsidR="004F3829" w:rsidRPr="00AC5998" w:rsidRDefault="004F3829" w:rsidP="00174AD1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174AD1">
      <w:pPr>
        <w:jc w:val="center"/>
        <w:rPr>
          <w:b/>
          <w:sz w:val="28"/>
          <w:szCs w:val="28"/>
        </w:rPr>
      </w:pPr>
    </w:p>
    <w:p w:rsidR="004F3829" w:rsidRPr="00AC5998" w:rsidRDefault="004F3829" w:rsidP="00174AD1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EC5D6C">
        <w:rPr>
          <w:b/>
          <w:i/>
          <w:sz w:val="28"/>
          <w:szCs w:val="28"/>
        </w:rPr>
        <w:t>10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грудня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</w:t>
      </w:r>
      <w:r w:rsidR="00174AD1">
        <w:rPr>
          <w:b/>
          <w:i/>
          <w:sz w:val="28"/>
          <w:szCs w:val="28"/>
        </w:rPr>
        <w:t xml:space="preserve">                          </w:t>
      </w:r>
      <w:r w:rsidRPr="00AC5998">
        <w:rPr>
          <w:b/>
          <w:i/>
          <w:sz w:val="28"/>
          <w:szCs w:val="28"/>
        </w:rPr>
        <w:t xml:space="preserve">  №</w:t>
      </w:r>
      <w:r w:rsidR="00174AD1">
        <w:rPr>
          <w:b/>
          <w:i/>
          <w:sz w:val="28"/>
          <w:szCs w:val="28"/>
        </w:rPr>
        <w:t xml:space="preserve"> 784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174AD1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4F3829" w:rsidRPr="00AC5998" w:rsidRDefault="00174AD1" w:rsidP="004F382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174AD1">
        <w:rPr>
          <w:b/>
          <w:i/>
          <w:sz w:val="28"/>
          <w:szCs w:val="28"/>
        </w:rPr>
        <w:t>Про присвоєння будівельної  адреси</w:t>
      </w: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CE0777">
        <w:rPr>
          <w:b/>
          <w:sz w:val="28"/>
          <w:szCs w:val="28"/>
        </w:rPr>
        <w:t>Міщенко Наталії Ігорівни</w:t>
      </w:r>
      <w:r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 сільської ра</w:t>
      </w:r>
      <w:bookmarkStart w:id="0" w:name="_GoBack"/>
      <w:bookmarkEnd w:id="0"/>
      <w:r w:rsidRPr="00AC5998">
        <w:rPr>
          <w:b/>
          <w:sz w:val="28"/>
          <w:szCs w:val="28"/>
        </w:rPr>
        <w:t xml:space="preserve">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C5998" w:rsidRDefault="004F3829" w:rsidP="004F3829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земельних ділянках з кадастровими</w:t>
      </w:r>
      <w:r w:rsidRPr="00AC5998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ами</w:t>
      </w:r>
      <w:r w:rsidRPr="00AC5998">
        <w:rPr>
          <w:sz w:val="28"/>
          <w:szCs w:val="28"/>
        </w:rPr>
        <w:t xml:space="preserve"> </w:t>
      </w:r>
      <w:r w:rsidR="006336C8">
        <w:rPr>
          <w:b/>
          <w:sz w:val="28"/>
          <w:szCs w:val="28"/>
        </w:rPr>
        <w:t>3221886000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215B9D">
        <w:rPr>
          <w:b/>
          <w:sz w:val="28"/>
          <w:szCs w:val="28"/>
        </w:rPr>
        <w:t>165:6</w:t>
      </w:r>
      <w:r w:rsidR="00CE0777">
        <w:rPr>
          <w:b/>
          <w:sz w:val="28"/>
          <w:szCs w:val="28"/>
        </w:rPr>
        <w:t>948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6336C8">
        <w:rPr>
          <w:b/>
          <w:sz w:val="28"/>
          <w:szCs w:val="28"/>
        </w:rPr>
        <w:t>Міхновського Миколи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CE4275">
        <w:rPr>
          <w:b/>
          <w:sz w:val="28"/>
          <w:szCs w:val="28"/>
        </w:rPr>
        <w:t xml:space="preserve"> </w:t>
      </w:r>
      <w:r w:rsidR="00CE0777">
        <w:rPr>
          <w:b/>
          <w:sz w:val="28"/>
          <w:szCs w:val="28"/>
        </w:rPr>
        <w:t>9-Б</w:t>
      </w:r>
      <w:r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174AD1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E7C8A"/>
    <w:rsid w:val="00174AD1"/>
    <w:rsid w:val="00215B9D"/>
    <w:rsid w:val="003822E2"/>
    <w:rsid w:val="004F3829"/>
    <w:rsid w:val="006336C8"/>
    <w:rsid w:val="007951BB"/>
    <w:rsid w:val="0095010B"/>
    <w:rsid w:val="009B7944"/>
    <w:rsid w:val="00A82871"/>
    <w:rsid w:val="00CE0777"/>
    <w:rsid w:val="00CE4275"/>
    <w:rsid w:val="00EC5D6C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2021-12-14T09:38:00Z</cp:lastPrinted>
  <dcterms:created xsi:type="dcterms:W3CDTF">2021-12-14T07:52:00Z</dcterms:created>
  <dcterms:modified xsi:type="dcterms:W3CDTF">2021-12-14T09:45:00Z</dcterms:modified>
</cp:coreProperties>
</file>