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E74" w:rsidRDefault="00981E74" w:rsidP="00981E74">
      <w:pPr>
        <w:spacing w:after="0"/>
        <w:jc w:val="center"/>
        <w:rPr>
          <w:rFonts w:ascii="Times New Roman" w:hAnsi="Times New Roman" w:cs="Times New Roman"/>
          <w:snapToGrid w:val="0"/>
          <w:color w:val="00FF00"/>
          <w:sz w:val="26"/>
          <w:szCs w:val="26"/>
        </w:rPr>
      </w:pPr>
      <w:r>
        <w:rPr>
          <w:rFonts w:ascii="Times New Roman" w:hAnsi="Times New Roman" w:cs="Times New Roman"/>
          <w:noProof/>
          <w:color w:val="00FF00"/>
          <w:sz w:val="26"/>
          <w:szCs w:val="26"/>
          <w:lang w:val="en-US"/>
        </w:rPr>
        <w:drawing>
          <wp:inline distT="0" distB="0" distL="0" distR="0">
            <wp:extent cx="571500" cy="714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981E74" w:rsidRDefault="00981E74" w:rsidP="00981E74">
      <w:pPr>
        <w:spacing w:after="0"/>
        <w:jc w:val="center"/>
        <w:rPr>
          <w:rFonts w:ascii="Times New Roman" w:hAnsi="Times New Roman" w:cs="Times New Roman"/>
          <w:b/>
          <w:bCs/>
          <w:sz w:val="26"/>
          <w:szCs w:val="26"/>
        </w:rPr>
      </w:pPr>
      <w:r>
        <w:rPr>
          <w:rFonts w:ascii="Times New Roman" w:hAnsi="Times New Roman" w:cs="Times New Roman"/>
          <w:b/>
          <w:bCs/>
          <w:sz w:val="26"/>
          <w:szCs w:val="26"/>
        </w:rPr>
        <w:t>ПЕТРІВСЬКА СІЛЬСЬКА РАДА</w:t>
      </w:r>
    </w:p>
    <w:p w:rsidR="00981E74" w:rsidRDefault="00981E74" w:rsidP="00981E74">
      <w:pPr>
        <w:spacing w:after="0"/>
        <w:jc w:val="center"/>
        <w:rPr>
          <w:rFonts w:ascii="Times New Roman" w:hAnsi="Times New Roman" w:cs="Times New Roman"/>
          <w:b/>
          <w:bCs/>
          <w:sz w:val="26"/>
          <w:szCs w:val="26"/>
        </w:rPr>
      </w:pPr>
      <w:r>
        <w:rPr>
          <w:rFonts w:ascii="Times New Roman" w:hAnsi="Times New Roman" w:cs="Times New Roman"/>
          <w:b/>
          <w:bCs/>
          <w:sz w:val="26"/>
          <w:szCs w:val="26"/>
        </w:rPr>
        <w:t>ВИШГОРОДСЬКОГО РАЙОНУ КИЇВСЬКОЇ ОБЛАСТІ</w:t>
      </w:r>
    </w:p>
    <w:p w:rsidR="00981E74" w:rsidRDefault="00981E74" w:rsidP="00981E74">
      <w:pPr>
        <w:spacing w:after="0"/>
        <w:jc w:val="center"/>
        <w:rPr>
          <w:rFonts w:ascii="Times New Roman" w:hAnsi="Times New Roman" w:cs="Times New Roman"/>
          <w:b/>
          <w:bCs/>
          <w:sz w:val="26"/>
          <w:szCs w:val="26"/>
        </w:rPr>
      </w:pPr>
      <w:r>
        <w:rPr>
          <w:rFonts w:ascii="Times New Roman" w:hAnsi="Times New Roman" w:cs="Times New Roman"/>
          <w:b/>
          <w:bCs/>
          <w:sz w:val="26"/>
          <w:szCs w:val="26"/>
          <w:lang w:val="ru-RU"/>
        </w:rPr>
        <w:t>П’</w:t>
      </w:r>
      <w:proofErr w:type="spellStart"/>
      <w:r>
        <w:rPr>
          <w:rFonts w:ascii="Times New Roman" w:hAnsi="Times New Roman" w:cs="Times New Roman"/>
          <w:b/>
          <w:bCs/>
          <w:sz w:val="26"/>
          <w:szCs w:val="26"/>
        </w:rPr>
        <w:t>ятнадцята</w:t>
      </w:r>
      <w:proofErr w:type="spellEnd"/>
      <w:r>
        <w:rPr>
          <w:rFonts w:ascii="Times New Roman" w:hAnsi="Times New Roman" w:cs="Times New Roman"/>
          <w:b/>
          <w:bCs/>
          <w:sz w:val="26"/>
          <w:szCs w:val="26"/>
        </w:rPr>
        <w:t xml:space="preserve"> сесія восьмого скликання</w:t>
      </w:r>
    </w:p>
    <w:p w:rsidR="00981E74" w:rsidRDefault="00981E74" w:rsidP="00981E74">
      <w:pPr>
        <w:spacing w:after="0"/>
        <w:ind w:left="540" w:hanging="540"/>
        <w:rPr>
          <w:rFonts w:ascii="Times New Roman" w:hAnsi="Times New Roman" w:cs="Times New Roman"/>
          <w:b/>
          <w:sz w:val="26"/>
          <w:szCs w:val="26"/>
        </w:rPr>
      </w:pPr>
    </w:p>
    <w:p w:rsidR="00981E74" w:rsidRDefault="00981E74" w:rsidP="00981E74">
      <w:pPr>
        <w:spacing w:after="0"/>
        <w:ind w:left="540" w:hanging="540"/>
        <w:rPr>
          <w:rFonts w:ascii="Times New Roman" w:hAnsi="Times New Roman" w:cs="Times New Roman"/>
          <w:b/>
          <w:sz w:val="26"/>
          <w:szCs w:val="26"/>
        </w:rPr>
      </w:pPr>
      <w:r>
        <w:rPr>
          <w:rFonts w:ascii="Times New Roman" w:hAnsi="Times New Roman" w:cs="Times New Roman"/>
          <w:b/>
          <w:sz w:val="26"/>
          <w:szCs w:val="26"/>
        </w:rPr>
        <w:t xml:space="preserve">«12» листопада 2021 року                                                          </w:t>
      </w:r>
      <w:r>
        <w:rPr>
          <w:rFonts w:ascii="Times New Roman" w:hAnsi="Times New Roman" w:cs="Times New Roman"/>
          <w:b/>
          <w:sz w:val="26"/>
          <w:szCs w:val="26"/>
        </w:rPr>
        <w:t xml:space="preserve">                             № 810</w:t>
      </w:r>
    </w:p>
    <w:p w:rsidR="00981E74" w:rsidRDefault="00981E74" w:rsidP="00981E74">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РІШЕННЯ</w:t>
      </w:r>
    </w:p>
    <w:p w:rsidR="005B2861" w:rsidRPr="00981E74" w:rsidRDefault="005B2861" w:rsidP="005B2861">
      <w:pPr>
        <w:spacing w:after="0" w:line="240" w:lineRule="auto"/>
        <w:rPr>
          <w:rFonts w:ascii="Times New Roman" w:hAnsi="Times New Roman" w:cs="Times New Roman"/>
          <w:b/>
          <w:i/>
          <w:sz w:val="26"/>
          <w:szCs w:val="26"/>
        </w:rPr>
      </w:pPr>
      <w:r w:rsidRPr="00981E74">
        <w:rPr>
          <w:rFonts w:ascii="Times New Roman" w:hAnsi="Times New Roman" w:cs="Times New Roman"/>
          <w:b/>
          <w:i/>
          <w:sz w:val="26"/>
          <w:szCs w:val="26"/>
        </w:rPr>
        <w:t>Про затвердження проекту землеустрою</w:t>
      </w:r>
    </w:p>
    <w:p w:rsidR="005B2861" w:rsidRPr="00981E74" w:rsidRDefault="005B2861" w:rsidP="005B2861">
      <w:pPr>
        <w:spacing w:after="0" w:line="240" w:lineRule="auto"/>
        <w:jc w:val="both"/>
        <w:rPr>
          <w:rFonts w:ascii="Times New Roman" w:hAnsi="Times New Roman" w:cs="Times New Roman"/>
          <w:b/>
          <w:i/>
          <w:sz w:val="26"/>
          <w:szCs w:val="26"/>
        </w:rPr>
      </w:pPr>
      <w:r w:rsidRPr="00981E74">
        <w:rPr>
          <w:rFonts w:ascii="Times New Roman" w:hAnsi="Times New Roman" w:cs="Times New Roman"/>
          <w:b/>
          <w:i/>
          <w:sz w:val="26"/>
          <w:szCs w:val="26"/>
        </w:rPr>
        <w:t>щодо відведення земельної ділянки</w:t>
      </w:r>
    </w:p>
    <w:p w:rsidR="005B2861" w:rsidRPr="00981E74" w:rsidRDefault="005B2861" w:rsidP="005B2861">
      <w:pPr>
        <w:spacing w:after="0" w:line="240" w:lineRule="auto"/>
        <w:jc w:val="both"/>
        <w:rPr>
          <w:rFonts w:ascii="Times New Roman" w:hAnsi="Times New Roman" w:cs="Times New Roman"/>
          <w:b/>
          <w:i/>
          <w:sz w:val="26"/>
          <w:szCs w:val="26"/>
        </w:rPr>
      </w:pPr>
      <w:r w:rsidRPr="00981E74">
        <w:rPr>
          <w:rFonts w:ascii="Times New Roman" w:hAnsi="Times New Roman" w:cs="Times New Roman"/>
          <w:b/>
          <w:i/>
          <w:sz w:val="26"/>
          <w:szCs w:val="26"/>
        </w:rPr>
        <w:t>приватної власності цільове призначення</w:t>
      </w:r>
    </w:p>
    <w:p w:rsidR="005B2861" w:rsidRPr="00981E74" w:rsidRDefault="005B2861" w:rsidP="005B2861">
      <w:pPr>
        <w:spacing w:after="0" w:line="240" w:lineRule="auto"/>
        <w:jc w:val="both"/>
        <w:rPr>
          <w:rFonts w:ascii="Times New Roman" w:hAnsi="Times New Roman" w:cs="Times New Roman"/>
          <w:b/>
          <w:i/>
          <w:sz w:val="26"/>
          <w:szCs w:val="26"/>
        </w:rPr>
      </w:pPr>
      <w:r w:rsidRPr="00981E74">
        <w:rPr>
          <w:rFonts w:ascii="Times New Roman" w:hAnsi="Times New Roman" w:cs="Times New Roman"/>
          <w:b/>
          <w:i/>
          <w:sz w:val="26"/>
          <w:szCs w:val="26"/>
        </w:rPr>
        <w:t xml:space="preserve">якої змінюється </w:t>
      </w:r>
    </w:p>
    <w:p w:rsidR="005B2861" w:rsidRPr="00981E74" w:rsidRDefault="005B2861" w:rsidP="005B2861">
      <w:pPr>
        <w:spacing w:after="0" w:line="240" w:lineRule="auto"/>
        <w:jc w:val="both"/>
        <w:rPr>
          <w:rFonts w:ascii="Times New Roman" w:hAnsi="Times New Roman" w:cs="Times New Roman"/>
          <w:b/>
          <w:i/>
          <w:sz w:val="26"/>
          <w:szCs w:val="26"/>
        </w:rPr>
      </w:pPr>
      <w:r w:rsidRPr="00981E74">
        <w:rPr>
          <w:rFonts w:ascii="Times New Roman" w:hAnsi="Times New Roman" w:cs="Times New Roman"/>
          <w:b/>
          <w:i/>
          <w:sz w:val="26"/>
          <w:szCs w:val="26"/>
        </w:rPr>
        <w:t xml:space="preserve"> </w:t>
      </w:r>
    </w:p>
    <w:p w:rsidR="005B2861" w:rsidRPr="00981E74" w:rsidRDefault="005B2861" w:rsidP="005B2861">
      <w:pPr>
        <w:spacing w:after="0" w:line="240" w:lineRule="auto"/>
        <w:ind w:firstLine="708"/>
        <w:jc w:val="both"/>
        <w:rPr>
          <w:rFonts w:ascii="Times New Roman" w:hAnsi="Times New Roman" w:cs="Times New Roman"/>
          <w:sz w:val="26"/>
          <w:szCs w:val="26"/>
        </w:rPr>
      </w:pPr>
      <w:r w:rsidRPr="00981E74">
        <w:rPr>
          <w:rFonts w:ascii="Times New Roman" w:hAnsi="Times New Roman" w:cs="Times New Roman"/>
          <w:sz w:val="26"/>
          <w:szCs w:val="26"/>
        </w:rPr>
        <w:t xml:space="preserve">Розглянувши заяву </w:t>
      </w:r>
      <w:r w:rsidRPr="00981E74">
        <w:rPr>
          <w:rFonts w:ascii="Times New Roman" w:hAnsi="Times New Roman" w:cs="Times New Roman"/>
          <w:b/>
          <w:sz w:val="26"/>
          <w:szCs w:val="26"/>
        </w:rPr>
        <w:t>гр. Геращенко Ольги Олександрівни</w:t>
      </w:r>
      <w:r w:rsidRPr="00981E74">
        <w:rPr>
          <w:rFonts w:ascii="Times New Roman" w:hAnsi="Times New Roman" w:cs="Times New Roman"/>
          <w:sz w:val="26"/>
          <w:szCs w:val="26"/>
        </w:rPr>
        <w:t xml:space="preserve">,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ТОВ «ЛА </w:t>
      </w:r>
      <w:proofErr w:type="spellStart"/>
      <w:r w:rsidRPr="00981E74">
        <w:rPr>
          <w:rFonts w:ascii="Times New Roman" w:hAnsi="Times New Roman" w:cs="Times New Roman"/>
          <w:sz w:val="26"/>
          <w:szCs w:val="26"/>
        </w:rPr>
        <w:t>Земгруп</w:t>
      </w:r>
      <w:proofErr w:type="spellEnd"/>
      <w:r w:rsidRPr="00981E74">
        <w:rPr>
          <w:rFonts w:ascii="Times New Roman" w:hAnsi="Times New Roman" w:cs="Times New Roman"/>
          <w:sz w:val="26"/>
          <w:szCs w:val="26"/>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5B2861" w:rsidRPr="00981E74" w:rsidRDefault="005B2861" w:rsidP="005B2861">
      <w:pPr>
        <w:spacing w:after="0" w:line="240" w:lineRule="auto"/>
        <w:jc w:val="both"/>
        <w:rPr>
          <w:rFonts w:ascii="Times New Roman" w:hAnsi="Times New Roman" w:cs="Times New Roman"/>
          <w:b/>
          <w:bCs/>
          <w:iCs/>
          <w:sz w:val="26"/>
          <w:szCs w:val="26"/>
        </w:rPr>
      </w:pPr>
      <w:r w:rsidRPr="00981E74">
        <w:rPr>
          <w:rFonts w:ascii="Times New Roman" w:hAnsi="Times New Roman" w:cs="Times New Roman"/>
          <w:sz w:val="26"/>
          <w:szCs w:val="26"/>
        </w:rPr>
        <w:t xml:space="preserve"> </w:t>
      </w:r>
      <w:r w:rsidRPr="00981E74">
        <w:rPr>
          <w:rFonts w:ascii="Times New Roman" w:hAnsi="Times New Roman" w:cs="Times New Roman"/>
          <w:b/>
          <w:bCs/>
          <w:i/>
          <w:iCs/>
          <w:sz w:val="26"/>
          <w:szCs w:val="26"/>
        </w:rPr>
        <w:t xml:space="preserve">сільська рада </w:t>
      </w:r>
    </w:p>
    <w:p w:rsidR="005B2861" w:rsidRPr="00981E74" w:rsidRDefault="005B2861" w:rsidP="005B2861">
      <w:pPr>
        <w:spacing w:after="0" w:line="240" w:lineRule="auto"/>
        <w:jc w:val="center"/>
        <w:rPr>
          <w:rFonts w:ascii="Times New Roman" w:hAnsi="Times New Roman" w:cs="Times New Roman"/>
          <w:b/>
          <w:bCs/>
          <w:iCs/>
          <w:sz w:val="26"/>
          <w:szCs w:val="26"/>
        </w:rPr>
      </w:pPr>
      <w:r w:rsidRPr="00981E74">
        <w:rPr>
          <w:rFonts w:ascii="Times New Roman" w:hAnsi="Times New Roman" w:cs="Times New Roman"/>
          <w:b/>
          <w:bCs/>
          <w:iCs/>
          <w:sz w:val="26"/>
          <w:szCs w:val="26"/>
        </w:rPr>
        <w:t>ВИРІШИЛА:</w:t>
      </w:r>
    </w:p>
    <w:p w:rsidR="005B2861" w:rsidRPr="00981E74" w:rsidRDefault="005B2861" w:rsidP="00981E74">
      <w:pPr>
        <w:spacing w:before="240" w:after="0" w:line="240" w:lineRule="auto"/>
        <w:ind w:firstLine="708"/>
        <w:jc w:val="both"/>
        <w:rPr>
          <w:rFonts w:ascii="Times New Roman" w:hAnsi="Times New Roman" w:cs="Times New Roman"/>
          <w:sz w:val="26"/>
          <w:szCs w:val="26"/>
        </w:rPr>
      </w:pPr>
      <w:r w:rsidRPr="00981E74">
        <w:rPr>
          <w:rFonts w:ascii="Times New Roman" w:hAnsi="Times New Roman" w:cs="Times New Roman"/>
          <w:sz w:val="26"/>
          <w:szCs w:val="26"/>
        </w:rPr>
        <w:t xml:space="preserve">1. Затвердити </w:t>
      </w:r>
      <w:r w:rsidRPr="00981E74">
        <w:rPr>
          <w:rFonts w:ascii="Times New Roman" w:hAnsi="Times New Roman" w:cs="Times New Roman"/>
          <w:b/>
          <w:sz w:val="26"/>
          <w:szCs w:val="26"/>
        </w:rPr>
        <w:t xml:space="preserve">гр. </w:t>
      </w:r>
      <w:r w:rsidR="00981E74">
        <w:rPr>
          <w:rFonts w:ascii="Times New Roman" w:hAnsi="Times New Roman" w:cs="Times New Roman"/>
          <w:b/>
          <w:sz w:val="26"/>
          <w:szCs w:val="26"/>
        </w:rPr>
        <w:t>Геращенко Ользі Олександрівні</w:t>
      </w:r>
      <w:r w:rsidRPr="00981E74">
        <w:rPr>
          <w:rFonts w:ascii="Times New Roman" w:hAnsi="Times New Roman" w:cs="Times New Roman"/>
          <w:sz w:val="26"/>
          <w:szCs w:val="26"/>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3221885201:</w:t>
      </w:r>
      <w:r w:rsidR="007A23EB" w:rsidRPr="00981E74">
        <w:rPr>
          <w:rFonts w:ascii="Times New Roman" w:hAnsi="Times New Roman" w:cs="Times New Roman"/>
          <w:sz w:val="26"/>
          <w:szCs w:val="26"/>
        </w:rPr>
        <w:t>02</w:t>
      </w:r>
      <w:r w:rsidRPr="00981E74">
        <w:rPr>
          <w:rFonts w:ascii="Times New Roman" w:hAnsi="Times New Roman" w:cs="Times New Roman"/>
          <w:sz w:val="26"/>
          <w:szCs w:val="26"/>
        </w:rPr>
        <w:t>:00</w:t>
      </w:r>
      <w:r w:rsidR="007A23EB" w:rsidRPr="00981E74">
        <w:rPr>
          <w:rFonts w:ascii="Times New Roman" w:hAnsi="Times New Roman" w:cs="Times New Roman"/>
          <w:sz w:val="26"/>
          <w:szCs w:val="26"/>
        </w:rPr>
        <w:t>2</w:t>
      </w:r>
      <w:r w:rsidRPr="00981E74">
        <w:rPr>
          <w:rFonts w:ascii="Times New Roman" w:hAnsi="Times New Roman" w:cs="Times New Roman"/>
          <w:sz w:val="26"/>
          <w:szCs w:val="26"/>
        </w:rPr>
        <w:t>:</w:t>
      </w:r>
      <w:r w:rsidR="007A23EB" w:rsidRPr="00981E74">
        <w:rPr>
          <w:rFonts w:ascii="Times New Roman" w:hAnsi="Times New Roman" w:cs="Times New Roman"/>
          <w:sz w:val="26"/>
          <w:szCs w:val="26"/>
        </w:rPr>
        <w:t>0116</w:t>
      </w:r>
      <w:r w:rsidRPr="00981E74">
        <w:rPr>
          <w:rFonts w:ascii="Times New Roman" w:hAnsi="Times New Roman" w:cs="Times New Roman"/>
          <w:sz w:val="26"/>
          <w:szCs w:val="26"/>
        </w:rPr>
        <w:t xml:space="preserve"> площею 0,</w:t>
      </w:r>
      <w:r w:rsidR="007A23EB" w:rsidRPr="00981E74">
        <w:rPr>
          <w:rFonts w:ascii="Times New Roman" w:hAnsi="Times New Roman" w:cs="Times New Roman"/>
          <w:sz w:val="26"/>
          <w:szCs w:val="26"/>
        </w:rPr>
        <w:t>0834</w:t>
      </w:r>
      <w:r w:rsidRPr="00981E74">
        <w:rPr>
          <w:rFonts w:ascii="Times New Roman" w:hAnsi="Times New Roman" w:cs="Times New Roman"/>
          <w:sz w:val="26"/>
          <w:szCs w:val="26"/>
        </w:rPr>
        <w:t xml:space="preserve"> га, яка розташована в селі Лютіж Вишгородського району Київської області.</w:t>
      </w:r>
    </w:p>
    <w:p w:rsidR="005B2861" w:rsidRPr="00981E74" w:rsidRDefault="005B2861" w:rsidP="00981E74">
      <w:pPr>
        <w:spacing w:before="240" w:after="0" w:line="240" w:lineRule="auto"/>
        <w:ind w:firstLine="708"/>
        <w:jc w:val="both"/>
        <w:rPr>
          <w:rFonts w:ascii="Times New Roman" w:hAnsi="Times New Roman" w:cs="Times New Roman"/>
          <w:sz w:val="26"/>
          <w:szCs w:val="26"/>
        </w:rPr>
      </w:pPr>
      <w:r w:rsidRPr="00981E74">
        <w:rPr>
          <w:rStyle w:val="panel-body1"/>
          <w:rFonts w:ascii="Times New Roman" w:hAnsi="Times New Roman" w:cs="Times New Roman"/>
          <w:bCs/>
          <w:i/>
          <w:iCs/>
          <w:sz w:val="26"/>
          <w:szCs w:val="26"/>
        </w:rPr>
        <w:t xml:space="preserve"> </w:t>
      </w:r>
      <w:r w:rsidRPr="00981E74">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B657B3" w:rsidRPr="00981E74" w:rsidRDefault="005B2861" w:rsidP="00981E74">
      <w:pPr>
        <w:spacing w:before="240" w:after="0" w:line="240" w:lineRule="auto"/>
        <w:ind w:firstLine="708"/>
        <w:jc w:val="both"/>
        <w:rPr>
          <w:rFonts w:ascii="Times New Roman" w:hAnsi="Times New Roman" w:cs="Times New Roman"/>
          <w:sz w:val="26"/>
          <w:szCs w:val="26"/>
        </w:rPr>
      </w:pPr>
      <w:bookmarkStart w:id="0" w:name="_GoBack"/>
      <w:bookmarkEnd w:id="0"/>
      <w:r w:rsidRPr="00981E74">
        <w:rPr>
          <w:rFonts w:ascii="Times New Roman" w:hAnsi="Times New Roman" w:cs="Times New Roman"/>
          <w:sz w:val="26"/>
          <w:szCs w:val="26"/>
        </w:rPr>
        <w:t xml:space="preserve">3. </w:t>
      </w:r>
      <w:r w:rsidR="00B657B3" w:rsidRPr="00981E74">
        <w:rPr>
          <w:rFonts w:ascii="Times New Roman" w:hAnsi="Times New Roman" w:cs="Times New Roman"/>
          <w:sz w:val="26"/>
          <w:szCs w:val="26"/>
        </w:rPr>
        <w:t>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B2861" w:rsidRDefault="005B2861" w:rsidP="005B2861">
      <w:pPr>
        <w:spacing w:before="240" w:after="0" w:line="240" w:lineRule="auto"/>
        <w:jc w:val="both"/>
        <w:rPr>
          <w:rStyle w:val="panel-body1"/>
          <w:rFonts w:ascii="Times New Roman" w:hAnsi="Times New Roman" w:cs="Times New Roman"/>
          <w:b/>
          <w:bCs/>
          <w:iCs/>
          <w:sz w:val="26"/>
          <w:szCs w:val="26"/>
        </w:rPr>
      </w:pPr>
    </w:p>
    <w:p w:rsidR="00981E74" w:rsidRPr="00981E74" w:rsidRDefault="00981E74" w:rsidP="005B2861">
      <w:pPr>
        <w:spacing w:before="240" w:after="0" w:line="240" w:lineRule="auto"/>
        <w:jc w:val="both"/>
        <w:rPr>
          <w:rStyle w:val="panel-body1"/>
          <w:rFonts w:ascii="Times New Roman" w:hAnsi="Times New Roman" w:cs="Times New Roman"/>
          <w:b/>
          <w:bCs/>
          <w:iCs/>
          <w:sz w:val="26"/>
          <w:szCs w:val="26"/>
        </w:rPr>
      </w:pPr>
    </w:p>
    <w:p w:rsidR="005B2861" w:rsidRPr="00981E74" w:rsidRDefault="005B2861" w:rsidP="005B2861">
      <w:pPr>
        <w:spacing w:after="0" w:line="240" w:lineRule="auto"/>
        <w:rPr>
          <w:i/>
          <w:sz w:val="26"/>
          <w:szCs w:val="26"/>
        </w:rPr>
      </w:pPr>
      <w:r w:rsidRPr="00981E74">
        <w:rPr>
          <w:rStyle w:val="panel-body1"/>
          <w:rFonts w:ascii="Times New Roman" w:hAnsi="Times New Roman" w:cs="Times New Roman"/>
          <w:b/>
          <w:bCs/>
          <w:i/>
          <w:iCs/>
          <w:sz w:val="26"/>
          <w:szCs w:val="26"/>
        </w:rPr>
        <w:t xml:space="preserve">Сільський голова                                          </w:t>
      </w:r>
      <w:r w:rsidR="00981E74">
        <w:rPr>
          <w:rStyle w:val="panel-body1"/>
          <w:rFonts w:ascii="Times New Roman" w:hAnsi="Times New Roman" w:cs="Times New Roman"/>
          <w:b/>
          <w:bCs/>
          <w:i/>
          <w:iCs/>
          <w:sz w:val="26"/>
          <w:szCs w:val="26"/>
        </w:rPr>
        <w:t xml:space="preserve">              </w:t>
      </w:r>
      <w:r w:rsidRPr="00981E74">
        <w:rPr>
          <w:rStyle w:val="panel-body1"/>
          <w:rFonts w:ascii="Times New Roman" w:hAnsi="Times New Roman" w:cs="Times New Roman"/>
          <w:b/>
          <w:bCs/>
          <w:i/>
          <w:iCs/>
          <w:sz w:val="26"/>
          <w:szCs w:val="26"/>
        </w:rPr>
        <w:t xml:space="preserve">             </w:t>
      </w:r>
      <w:proofErr w:type="spellStart"/>
      <w:r w:rsidRPr="00981E74">
        <w:rPr>
          <w:rStyle w:val="panel-body1"/>
          <w:rFonts w:ascii="Times New Roman" w:hAnsi="Times New Roman" w:cs="Times New Roman"/>
          <w:b/>
          <w:bCs/>
          <w:i/>
          <w:iCs/>
          <w:sz w:val="26"/>
          <w:szCs w:val="26"/>
        </w:rPr>
        <w:t>Радіон</w:t>
      </w:r>
      <w:proofErr w:type="spellEnd"/>
      <w:r w:rsidRPr="00981E74">
        <w:rPr>
          <w:rStyle w:val="panel-body1"/>
          <w:rFonts w:ascii="Times New Roman" w:hAnsi="Times New Roman" w:cs="Times New Roman"/>
          <w:b/>
          <w:bCs/>
          <w:i/>
          <w:iCs/>
          <w:sz w:val="26"/>
          <w:szCs w:val="26"/>
        </w:rPr>
        <w:t xml:space="preserve"> СТАРЕНЬКИЙ</w:t>
      </w:r>
    </w:p>
    <w:p w:rsidR="00F00C5F" w:rsidRPr="00981E74" w:rsidRDefault="00F00C5F">
      <w:pPr>
        <w:rPr>
          <w:i/>
          <w:sz w:val="26"/>
          <w:szCs w:val="26"/>
        </w:rPr>
      </w:pPr>
    </w:p>
    <w:sectPr w:rsidR="00F00C5F" w:rsidRPr="00981E74">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923"/>
    <w:rsid w:val="00050923"/>
    <w:rsid w:val="00121D6C"/>
    <w:rsid w:val="0038154F"/>
    <w:rsid w:val="005B2861"/>
    <w:rsid w:val="005E30A8"/>
    <w:rsid w:val="00773638"/>
    <w:rsid w:val="007A23EB"/>
    <w:rsid w:val="008800F8"/>
    <w:rsid w:val="008A2A15"/>
    <w:rsid w:val="00981E74"/>
    <w:rsid w:val="00B26AE1"/>
    <w:rsid w:val="00B657B3"/>
    <w:rsid w:val="00F00C5F"/>
    <w:rsid w:val="00FD66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E8FD5"/>
  <w15:docId w15:val="{1E5087C6-A57D-422C-AEF0-44B949FEB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28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B2861"/>
    <w:rPr>
      <w:rFonts w:ascii="Arial" w:hAnsi="Arial" w:cs="Arial" w:hint="default"/>
      <w:sz w:val="16"/>
      <w:szCs w:val="16"/>
    </w:rPr>
  </w:style>
  <w:style w:type="paragraph" w:styleId="a3">
    <w:name w:val="Balloon Text"/>
    <w:basedOn w:val="a"/>
    <w:link w:val="a4"/>
    <w:uiPriority w:val="99"/>
    <w:semiHidden/>
    <w:unhideWhenUsed/>
    <w:rsid w:val="005B2861"/>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B28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73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262</Words>
  <Characters>1499</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2021-11-17T14:29:00Z</cp:lastPrinted>
  <dcterms:created xsi:type="dcterms:W3CDTF">2021-11-02T11:57:00Z</dcterms:created>
  <dcterms:modified xsi:type="dcterms:W3CDTF">2021-11-17T14:29:00Z</dcterms:modified>
</cp:coreProperties>
</file>