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B78F8" w14:textId="77777777" w:rsidR="00F72742" w:rsidRPr="00C01426" w:rsidRDefault="00F72742" w:rsidP="00F72742">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9BB0285" wp14:editId="765C81C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1EC8EE4" w14:textId="77777777" w:rsidR="00F72742" w:rsidRPr="00C01426" w:rsidRDefault="00F72742" w:rsidP="00F72742">
      <w:pPr>
        <w:rPr>
          <w:b/>
          <w:sz w:val="26"/>
          <w:szCs w:val="26"/>
          <w:lang w:val="uk-UA"/>
        </w:rPr>
      </w:pPr>
      <w:r w:rsidRPr="00C01426">
        <w:rPr>
          <w:b/>
          <w:sz w:val="26"/>
          <w:szCs w:val="26"/>
          <w:lang w:val="uk-UA"/>
        </w:rPr>
        <w:t>ПЕТРІВСЬКА СІЛЬСЬКА РАДА</w:t>
      </w:r>
    </w:p>
    <w:p w14:paraId="1B32C800" w14:textId="77777777" w:rsidR="00F72742" w:rsidRPr="00C01426" w:rsidRDefault="00F72742" w:rsidP="00F72742">
      <w:pPr>
        <w:rPr>
          <w:b/>
          <w:sz w:val="26"/>
          <w:szCs w:val="26"/>
          <w:lang w:val="uk-UA"/>
        </w:rPr>
      </w:pPr>
      <w:r w:rsidRPr="00C01426">
        <w:rPr>
          <w:b/>
          <w:sz w:val="26"/>
          <w:szCs w:val="26"/>
          <w:lang w:val="uk-UA"/>
        </w:rPr>
        <w:t>ВИШГОРОДСЬКОГО РАЙОНУ КИЇВСЬКОЇ ОБЛАСТІ</w:t>
      </w:r>
    </w:p>
    <w:p w14:paraId="062F758E" w14:textId="77777777" w:rsidR="00F72742" w:rsidRPr="00C01426" w:rsidRDefault="00F72742" w:rsidP="00F72742">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65BD7BFC" w14:textId="77777777" w:rsidR="00F72742" w:rsidRPr="00C01426" w:rsidRDefault="00F72742" w:rsidP="00F72742">
      <w:pPr>
        <w:rPr>
          <w:sz w:val="26"/>
          <w:szCs w:val="26"/>
          <w:lang w:val="uk-UA"/>
        </w:rPr>
      </w:pPr>
    </w:p>
    <w:tbl>
      <w:tblPr>
        <w:tblW w:w="0" w:type="auto"/>
        <w:tblLook w:val="04A0" w:firstRow="1" w:lastRow="0" w:firstColumn="1" w:lastColumn="0" w:noHBand="0" w:noVBand="1"/>
      </w:tblPr>
      <w:tblGrid>
        <w:gridCol w:w="4790"/>
        <w:gridCol w:w="4781"/>
      </w:tblGrid>
      <w:tr w:rsidR="00F72742" w:rsidRPr="00C01426" w14:paraId="59B0D7B5" w14:textId="77777777" w:rsidTr="00F355EE">
        <w:tc>
          <w:tcPr>
            <w:tcW w:w="4790" w:type="dxa"/>
            <w:hideMark/>
          </w:tcPr>
          <w:p w14:paraId="314A639D" w14:textId="1795A734" w:rsidR="00F72742" w:rsidRPr="00C01426" w:rsidRDefault="00F72742" w:rsidP="00F167DE">
            <w:pPr>
              <w:tabs>
                <w:tab w:val="left" w:pos="6750"/>
              </w:tabs>
              <w:jc w:val="both"/>
              <w:rPr>
                <w:b/>
                <w:sz w:val="26"/>
                <w:szCs w:val="26"/>
                <w:lang w:val="uk-UA"/>
              </w:rPr>
            </w:pPr>
            <w:r w:rsidRPr="00C01426">
              <w:rPr>
                <w:b/>
                <w:sz w:val="26"/>
                <w:szCs w:val="26"/>
                <w:lang w:val="uk-UA"/>
              </w:rPr>
              <w:t>«</w:t>
            </w:r>
            <w:r w:rsidR="00F167DE">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0DDC5B8D" w14:textId="633C385A" w:rsidR="00F72742" w:rsidRPr="00C01426" w:rsidRDefault="00F72742" w:rsidP="00F355EE">
            <w:pPr>
              <w:tabs>
                <w:tab w:val="left" w:pos="6750"/>
              </w:tabs>
              <w:rPr>
                <w:b/>
                <w:sz w:val="26"/>
                <w:szCs w:val="26"/>
                <w:lang w:val="uk-UA"/>
              </w:rPr>
            </w:pPr>
            <w:r w:rsidRPr="00C01426">
              <w:rPr>
                <w:b/>
                <w:sz w:val="26"/>
                <w:szCs w:val="26"/>
                <w:lang w:val="uk-UA"/>
              </w:rPr>
              <w:t xml:space="preserve">                                                    № </w:t>
            </w:r>
            <w:r w:rsidR="00F167DE">
              <w:rPr>
                <w:b/>
                <w:sz w:val="26"/>
                <w:szCs w:val="26"/>
                <w:lang w:val="uk-UA"/>
              </w:rPr>
              <w:t>2177</w:t>
            </w:r>
            <w:r w:rsidRPr="00C01426">
              <w:rPr>
                <w:b/>
                <w:sz w:val="26"/>
                <w:szCs w:val="26"/>
                <w:lang w:val="uk-UA"/>
              </w:rPr>
              <w:t xml:space="preserve">  </w:t>
            </w:r>
          </w:p>
        </w:tc>
      </w:tr>
      <w:tr w:rsidR="00F72742" w:rsidRPr="00C01426" w14:paraId="4F5D4CE9" w14:textId="77777777" w:rsidTr="00F355EE">
        <w:tc>
          <w:tcPr>
            <w:tcW w:w="9571" w:type="dxa"/>
            <w:gridSpan w:val="2"/>
            <w:hideMark/>
          </w:tcPr>
          <w:p w14:paraId="70503064" w14:textId="77777777" w:rsidR="00F72742" w:rsidRPr="00C01426" w:rsidRDefault="00F72742" w:rsidP="00F355EE">
            <w:pPr>
              <w:tabs>
                <w:tab w:val="left" w:pos="6750"/>
              </w:tabs>
              <w:rPr>
                <w:b/>
                <w:sz w:val="26"/>
                <w:szCs w:val="26"/>
                <w:lang w:val="uk-UA"/>
              </w:rPr>
            </w:pPr>
            <w:r w:rsidRPr="00C01426">
              <w:rPr>
                <w:b/>
                <w:sz w:val="26"/>
                <w:szCs w:val="26"/>
                <w:lang w:val="uk-UA"/>
              </w:rPr>
              <w:t>РІШЕННЯ</w:t>
            </w:r>
          </w:p>
        </w:tc>
      </w:tr>
    </w:tbl>
    <w:p w14:paraId="495C65BA" w14:textId="77777777" w:rsidR="00F72742" w:rsidRPr="00C01426" w:rsidRDefault="00F72742" w:rsidP="00F72742">
      <w:pPr>
        <w:jc w:val="both"/>
        <w:rPr>
          <w:b/>
          <w:bCs/>
          <w:i/>
          <w:iCs/>
          <w:sz w:val="26"/>
          <w:szCs w:val="26"/>
          <w:lang w:val="uk-UA"/>
        </w:rPr>
      </w:pPr>
    </w:p>
    <w:p w14:paraId="78B77DAA" w14:textId="0A38F806" w:rsidR="00F72742" w:rsidRPr="00C01426" w:rsidRDefault="00F72742" w:rsidP="00F72742">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Левченка І.В.</w:t>
      </w:r>
    </w:p>
    <w:p w14:paraId="325CCE95" w14:textId="4D057449" w:rsidR="00F72742" w:rsidRPr="00C01426" w:rsidRDefault="00F72742" w:rsidP="00F7274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Левченка Івана Васильовича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D6DEC4B" w14:textId="77777777" w:rsidR="00F72742" w:rsidRPr="00C01426" w:rsidRDefault="00F72742" w:rsidP="00F727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D0EBBA1" w14:textId="77777777" w:rsidR="00F72742" w:rsidRPr="00C01426" w:rsidRDefault="00F72742" w:rsidP="00F727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FA20F71" w14:textId="77777777" w:rsidR="00F72742" w:rsidRPr="00C01426" w:rsidRDefault="00F72742" w:rsidP="00F7274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7375B70" w14:textId="184AB2F5" w:rsidR="00F72742" w:rsidRPr="00C01426" w:rsidRDefault="00F72742" w:rsidP="00F167DE">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71BB950D" w14:textId="77777777" w:rsidR="00F72742" w:rsidRPr="00C01426" w:rsidRDefault="00F72742" w:rsidP="00F72742">
      <w:pPr>
        <w:pStyle w:val="HTML"/>
        <w:jc w:val="both"/>
        <w:rPr>
          <w:rFonts w:ascii="Britannic Bold" w:hAnsi="Britannic Bold" w:cs="Britannic Bold"/>
          <w:sz w:val="26"/>
          <w:szCs w:val="26"/>
          <w:lang w:val="uk-UA"/>
        </w:rPr>
      </w:pPr>
    </w:p>
    <w:p w14:paraId="44520ADC" w14:textId="51BA2BAF" w:rsidR="00F72742" w:rsidRPr="00C01426" w:rsidRDefault="00F72742" w:rsidP="00F7274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Левченку Івану Васильовичу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A776C92" w14:textId="77777777" w:rsidR="00F72742" w:rsidRPr="00C01426" w:rsidRDefault="00F72742" w:rsidP="00F72742">
      <w:pPr>
        <w:pStyle w:val="HTML"/>
        <w:jc w:val="both"/>
        <w:rPr>
          <w:rFonts w:ascii="Times New Roman" w:hAnsi="Times New Roman" w:cs="Times New Roman"/>
          <w:sz w:val="26"/>
          <w:szCs w:val="26"/>
          <w:lang w:val="uk-UA"/>
        </w:rPr>
      </w:pPr>
    </w:p>
    <w:p w14:paraId="728CDDED" w14:textId="7423FCEB" w:rsidR="00F72742" w:rsidRPr="00C01426" w:rsidRDefault="00F72742" w:rsidP="00F7274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Левченка Івана Василь</w:t>
      </w:r>
      <w:r w:rsidRPr="00845AF8">
        <w:rPr>
          <w:rFonts w:ascii="Times New Roman" w:hAnsi="Times New Roman" w:cs="Times New Roman"/>
          <w:bCs/>
          <w:iCs/>
          <w:sz w:val="26"/>
          <w:szCs w:val="26"/>
          <w:lang w:val="uk-UA"/>
        </w:rPr>
        <w:t>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12AB27A" w14:textId="77777777" w:rsidR="00F72742" w:rsidRPr="00C01426" w:rsidRDefault="00F72742" w:rsidP="00F72742">
      <w:pPr>
        <w:tabs>
          <w:tab w:val="left" w:pos="709"/>
          <w:tab w:val="left" w:pos="1134"/>
        </w:tabs>
        <w:spacing w:before="120"/>
        <w:jc w:val="both"/>
        <w:rPr>
          <w:rStyle w:val="panel-body1"/>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0" w:name="_GoBack"/>
      <w:bookmarkEnd w:id="0"/>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E0DC304" w14:textId="77777777" w:rsidR="00F72742" w:rsidRDefault="00F72742" w:rsidP="00F72742">
      <w:pPr>
        <w:jc w:val="both"/>
        <w:rPr>
          <w:sz w:val="26"/>
          <w:szCs w:val="26"/>
          <w:lang w:val="uk-UA"/>
        </w:rPr>
      </w:pPr>
    </w:p>
    <w:p w14:paraId="04C027D1" w14:textId="77777777" w:rsidR="00F167DE" w:rsidRPr="00C01426" w:rsidRDefault="00F167DE" w:rsidP="00F72742">
      <w:pPr>
        <w:jc w:val="both"/>
        <w:rPr>
          <w:sz w:val="26"/>
          <w:szCs w:val="26"/>
          <w:lang w:val="uk-UA"/>
        </w:rPr>
      </w:pPr>
    </w:p>
    <w:p w14:paraId="4C789A44" w14:textId="01D95906" w:rsidR="00F72742" w:rsidRPr="00F167DE" w:rsidRDefault="00F72742" w:rsidP="00F72742">
      <w:pPr>
        <w:pStyle w:val="a3"/>
        <w:spacing w:after="0"/>
        <w:jc w:val="both"/>
        <w:rPr>
          <w:i/>
        </w:rPr>
      </w:pPr>
      <w:r w:rsidRPr="00F167DE">
        <w:rPr>
          <w:rStyle w:val="panel-body1"/>
          <w:rFonts w:ascii="Times New Roman" w:hAnsi="Times New Roman" w:cs="Times New Roman"/>
          <w:b/>
          <w:bCs/>
          <w:i/>
          <w:iCs/>
          <w:sz w:val="26"/>
          <w:szCs w:val="26"/>
        </w:rPr>
        <w:t xml:space="preserve">Сільський голова                                                             </w:t>
      </w:r>
      <w:proofErr w:type="spellStart"/>
      <w:r w:rsidRPr="00F167DE">
        <w:rPr>
          <w:rStyle w:val="panel-body1"/>
          <w:rFonts w:ascii="Times New Roman" w:hAnsi="Times New Roman" w:cs="Times New Roman"/>
          <w:b/>
          <w:bCs/>
          <w:i/>
          <w:iCs/>
          <w:sz w:val="26"/>
          <w:szCs w:val="26"/>
        </w:rPr>
        <w:t>Радіон</w:t>
      </w:r>
      <w:proofErr w:type="spellEnd"/>
      <w:r w:rsidRPr="00F167DE">
        <w:rPr>
          <w:rStyle w:val="panel-body1"/>
          <w:rFonts w:ascii="Times New Roman" w:hAnsi="Times New Roman" w:cs="Times New Roman"/>
          <w:b/>
          <w:bCs/>
          <w:i/>
          <w:iCs/>
          <w:sz w:val="26"/>
          <w:szCs w:val="26"/>
        </w:rPr>
        <w:t xml:space="preserve"> СТАРЕНЬКИЙ </w:t>
      </w:r>
    </w:p>
    <w:p w14:paraId="49C3059C" w14:textId="77777777" w:rsidR="00F72742" w:rsidRDefault="00F72742" w:rsidP="00F72742"/>
    <w:p w14:paraId="3C9A33AD"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0D0"/>
    <w:rsid w:val="00591D56"/>
    <w:rsid w:val="0075477A"/>
    <w:rsid w:val="00AC5859"/>
    <w:rsid w:val="00BD30D0"/>
    <w:rsid w:val="00F167DE"/>
    <w:rsid w:val="00F72742"/>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742"/>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72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7274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72742"/>
    <w:rPr>
      <w:rFonts w:ascii="Arial" w:hAnsi="Arial" w:cs="Arial" w:hint="default"/>
      <w:sz w:val="16"/>
      <w:szCs w:val="16"/>
    </w:rPr>
  </w:style>
  <w:style w:type="paragraph" w:styleId="a3">
    <w:name w:val="Normal (Web)"/>
    <w:basedOn w:val="a"/>
    <w:unhideWhenUsed/>
    <w:rsid w:val="00F7274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167D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67D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742"/>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72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7274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72742"/>
    <w:rPr>
      <w:rFonts w:ascii="Arial" w:hAnsi="Arial" w:cs="Arial" w:hint="default"/>
      <w:sz w:val="16"/>
      <w:szCs w:val="16"/>
    </w:rPr>
  </w:style>
  <w:style w:type="paragraph" w:styleId="a3">
    <w:name w:val="Normal (Web)"/>
    <w:basedOn w:val="a"/>
    <w:unhideWhenUsed/>
    <w:rsid w:val="00F7274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167D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67D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1519</Words>
  <Characters>866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2024-09-19T08:37:00Z</cp:lastPrinted>
  <dcterms:created xsi:type="dcterms:W3CDTF">2024-09-06T07:19:00Z</dcterms:created>
  <dcterms:modified xsi:type="dcterms:W3CDTF">2024-09-19T08:38:00Z</dcterms:modified>
</cp:coreProperties>
</file>