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E5D8C1" w14:textId="77777777" w:rsidR="006E08BD" w:rsidRPr="00335360" w:rsidRDefault="006E08BD" w:rsidP="00BF0F9A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51B4D1FC" wp14:editId="20E8987A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95C13" w14:textId="77777777" w:rsidR="006E08BD" w:rsidRPr="00335360" w:rsidRDefault="001B55F2" w:rsidP="00BF0F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0A0E1767" w14:textId="77777777" w:rsidR="006E08BD" w:rsidRDefault="001B55F2" w:rsidP="00BF0F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59A47D5E" w14:textId="77777777" w:rsidR="001B55F2" w:rsidRPr="00335360" w:rsidRDefault="001B55F2" w:rsidP="00BF0F9A">
      <w:pPr>
        <w:jc w:val="center"/>
        <w:rPr>
          <w:b/>
          <w:sz w:val="28"/>
          <w:szCs w:val="28"/>
        </w:rPr>
      </w:pPr>
    </w:p>
    <w:p w14:paraId="166A6CC5" w14:textId="77777777" w:rsidR="006E08BD" w:rsidRPr="00335360" w:rsidRDefault="006E08BD" w:rsidP="00BF0F9A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0BDB9172" w14:textId="77777777" w:rsidR="006E08BD" w:rsidRDefault="006E08BD" w:rsidP="00BF0F9A">
      <w:pPr>
        <w:jc w:val="center"/>
        <w:rPr>
          <w:bCs/>
        </w:rPr>
      </w:pPr>
    </w:p>
    <w:p w14:paraId="016767A8" w14:textId="77777777" w:rsidR="00377989" w:rsidRPr="00B56B9A" w:rsidRDefault="00377989" w:rsidP="00BF0F9A">
      <w:pPr>
        <w:jc w:val="center"/>
        <w:rPr>
          <w:bCs/>
        </w:rPr>
      </w:pPr>
    </w:p>
    <w:p w14:paraId="77005612" w14:textId="77777777" w:rsidR="006E08BD" w:rsidRPr="00A44628" w:rsidRDefault="00A44628" w:rsidP="00BF0F9A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046B56">
        <w:rPr>
          <w:b/>
          <w:bCs/>
          <w:i/>
          <w:sz w:val="28"/>
          <w:szCs w:val="28"/>
        </w:rPr>
        <w:t>08</w:t>
      </w:r>
      <w:r w:rsidR="006E08BD" w:rsidRPr="00A44628">
        <w:rPr>
          <w:b/>
          <w:bCs/>
          <w:i/>
          <w:sz w:val="28"/>
          <w:szCs w:val="28"/>
        </w:rPr>
        <w:t xml:space="preserve">» </w:t>
      </w:r>
      <w:r w:rsidR="00046B56">
        <w:rPr>
          <w:b/>
          <w:bCs/>
          <w:i/>
          <w:sz w:val="28"/>
          <w:szCs w:val="28"/>
        </w:rPr>
        <w:t>вересня</w:t>
      </w:r>
      <w:r w:rsidR="001B55F2" w:rsidRPr="00A44628">
        <w:rPr>
          <w:b/>
          <w:bCs/>
          <w:i/>
          <w:sz w:val="28"/>
          <w:szCs w:val="28"/>
        </w:rPr>
        <w:t xml:space="preserve"> </w:t>
      </w:r>
      <w:r w:rsidR="00046B56">
        <w:rPr>
          <w:b/>
          <w:bCs/>
          <w:i/>
          <w:sz w:val="28"/>
          <w:szCs w:val="28"/>
        </w:rPr>
        <w:t>2023</w:t>
      </w:r>
      <w:r w:rsidR="006E08BD" w:rsidRPr="00A44628">
        <w:rPr>
          <w:b/>
          <w:bCs/>
          <w:i/>
          <w:sz w:val="28"/>
          <w:szCs w:val="28"/>
        </w:rPr>
        <w:t xml:space="preserve"> року</w:t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  <w:t xml:space="preserve"> </w:t>
      </w:r>
      <w:r>
        <w:rPr>
          <w:b/>
          <w:bCs/>
          <w:i/>
          <w:sz w:val="28"/>
          <w:szCs w:val="28"/>
        </w:rPr>
        <w:t xml:space="preserve">   </w:t>
      </w:r>
      <w:r w:rsidR="005F5DE3" w:rsidRPr="00A44628">
        <w:rPr>
          <w:b/>
          <w:bCs/>
          <w:i/>
          <w:sz w:val="28"/>
          <w:szCs w:val="28"/>
        </w:rPr>
        <w:t xml:space="preserve"> </w:t>
      </w:r>
      <w:r w:rsidR="00BF0F9A">
        <w:rPr>
          <w:b/>
          <w:bCs/>
          <w:i/>
          <w:sz w:val="28"/>
          <w:szCs w:val="28"/>
        </w:rPr>
        <w:t xml:space="preserve">  </w:t>
      </w:r>
      <w:r w:rsidR="006E08BD" w:rsidRPr="00A44628">
        <w:rPr>
          <w:b/>
          <w:bCs/>
          <w:i/>
          <w:sz w:val="28"/>
          <w:szCs w:val="28"/>
        </w:rPr>
        <w:t>№</w:t>
      </w:r>
      <w:r w:rsidR="00BF0F9A">
        <w:rPr>
          <w:b/>
          <w:bCs/>
          <w:i/>
          <w:sz w:val="28"/>
          <w:szCs w:val="28"/>
        </w:rPr>
        <w:t xml:space="preserve"> 751</w:t>
      </w:r>
    </w:p>
    <w:p w14:paraId="62F2D9AA" w14:textId="77777777" w:rsidR="001B55F2" w:rsidRPr="00A44628" w:rsidRDefault="001B55F2" w:rsidP="00BF0F9A">
      <w:pPr>
        <w:jc w:val="center"/>
        <w:rPr>
          <w:b/>
          <w:spacing w:val="20"/>
          <w:sz w:val="28"/>
          <w:szCs w:val="28"/>
        </w:rPr>
      </w:pPr>
      <w:r w:rsidRPr="00A44628">
        <w:rPr>
          <w:b/>
          <w:spacing w:val="20"/>
          <w:sz w:val="28"/>
          <w:szCs w:val="28"/>
        </w:rPr>
        <w:t>РІШЕННЯ</w:t>
      </w:r>
    </w:p>
    <w:p w14:paraId="19952E25" w14:textId="77777777" w:rsidR="006E08BD" w:rsidRPr="00A44628" w:rsidRDefault="006E08BD" w:rsidP="005F5DE3">
      <w:pPr>
        <w:ind w:firstLine="567"/>
        <w:rPr>
          <w:b/>
          <w:bCs/>
          <w:sz w:val="28"/>
          <w:szCs w:val="28"/>
        </w:rPr>
      </w:pPr>
    </w:p>
    <w:p w14:paraId="0B17FDB0" w14:textId="77777777" w:rsidR="00A33856" w:rsidRPr="00A44628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A44628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A44628">
        <w:rPr>
          <w:b/>
          <w:bCs/>
          <w:i/>
          <w:color w:val="000000"/>
          <w:sz w:val="28"/>
          <w:szCs w:val="28"/>
        </w:rPr>
        <w:t xml:space="preserve">надання дозволу на укладання </w:t>
      </w:r>
    </w:p>
    <w:p w14:paraId="326BFDEA" w14:textId="77777777" w:rsidR="006E08BD" w:rsidRPr="00A44628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A44628">
        <w:rPr>
          <w:b/>
          <w:bCs/>
          <w:i/>
          <w:color w:val="000000"/>
          <w:sz w:val="28"/>
          <w:szCs w:val="28"/>
        </w:rPr>
        <w:t xml:space="preserve">договору </w:t>
      </w:r>
      <w:r w:rsidR="00805107">
        <w:rPr>
          <w:b/>
          <w:bCs/>
          <w:i/>
          <w:color w:val="000000"/>
          <w:sz w:val="28"/>
          <w:szCs w:val="28"/>
        </w:rPr>
        <w:t>купівлі-продажу</w:t>
      </w:r>
    </w:p>
    <w:p w14:paraId="73F8BD97" w14:textId="77777777" w:rsidR="006E08BD" w:rsidRPr="00A44628" w:rsidRDefault="006E08BD" w:rsidP="005F5DE3">
      <w:pPr>
        <w:jc w:val="both"/>
        <w:rPr>
          <w:b/>
          <w:sz w:val="28"/>
          <w:szCs w:val="28"/>
        </w:rPr>
      </w:pPr>
    </w:p>
    <w:p w14:paraId="288E43EA" w14:textId="6D0AE11B" w:rsidR="006E08BD" w:rsidRPr="00A44628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A44628">
        <w:rPr>
          <w:sz w:val="28"/>
          <w:szCs w:val="28"/>
        </w:rPr>
        <w:t>Розглянувши з</w:t>
      </w:r>
      <w:r w:rsidR="00046B56">
        <w:rPr>
          <w:sz w:val="28"/>
          <w:szCs w:val="28"/>
        </w:rPr>
        <w:t>аяву</w:t>
      </w:r>
      <w:r w:rsidR="00A44628">
        <w:rPr>
          <w:sz w:val="28"/>
          <w:szCs w:val="28"/>
        </w:rPr>
        <w:t xml:space="preserve"> </w:t>
      </w:r>
      <w:r w:rsidR="00AE3BB8">
        <w:rPr>
          <w:sz w:val="28"/>
          <w:szCs w:val="28"/>
        </w:rPr>
        <w:t>ПІБ</w:t>
      </w:r>
      <w:r w:rsidR="000902D2" w:rsidRPr="00A44628">
        <w:rPr>
          <w:sz w:val="28"/>
          <w:szCs w:val="28"/>
        </w:rPr>
        <w:t xml:space="preserve"> </w:t>
      </w:r>
      <w:r w:rsidRPr="00A44628">
        <w:rPr>
          <w:sz w:val="28"/>
          <w:szCs w:val="28"/>
        </w:rPr>
        <w:t xml:space="preserve">(вх. від </w:t>
      </w:r>
      <w:r w:rsidR="00046B56">
        <w:rPr>
          <w:sz w:val="28"/>
          <w:szCs w:val="28"/>
        </w:rPr>
        <w:t>23.08.2023</w:t>
      </w:r>
      <w:r w:rsidRPr="00A44628">
        <w:rPr>
          <w:sz w:val="28"/>
          <w:szCs w:val="28"/>
        </w:rPr>
        <w:t xml:space="preserve"> № </w:t>
      </w:r>
      <w:r w:rsidR="00046B56">
        <w:rPr>
          <w:sz w:val="28"/>
          <w:szCs w:val="28"/>
        </w:rPr>
        <w:t>К-929</w:t>
      </w:r>
      <w:r w:rsidRPr="00A44628">
        <w:rPr>
          <w:sz w:val="28"/>
          <w:szCs w:val="28"/>
        </w:rPr>
        <w:t xml:space="preserve">), врахувавши </w:t>
      </w:r>
      <w:r w:rsidR="001B55F2" w:rsidRPr="00A44628">
        <w:rPr>
          <w:sz w:val="28"/>
          <w:szCs w:val="28"/>
        </w:rPr>
        <w:t>протокол засідання</w:t>
      </w:r>
      <w:r w:rsidR="006E08BD" w:rsidRPr="00A44628">
        <w:rPr>
          <w:sz w:val="28"/>
          <w:szCs w:val="28"/>
        </w:rPr>
        <w:t xml:space="preserve"> коміс</w:t>
      </w:r>
      <w:r w:rsidR="001B55F2" w:rsidRPr="00A44628">
        <w:rPr>
          <w:sz w:val="28"/>
          <w:szCs w:val="28"/>
        </w:rPr>
        <w:t>ії з питань захисту прав дитини</w:t>
      </w:r>
      <w:r w:rsidR="005F5DE3" w:rsidRPr="00A44628">
        <w:rPr>
          <w:sz w:val="28"/>
          <w:szCs w:val="28"/>
        </w:rPr>
        <w:t xml:space="preserve"> Петрівської сільської ради від </w:t>
      </w:r>
      <w:r w:rsidR="00046B56">
        <w:rPr>
          <w:sz w:val="28"/>
          <w:szCs w:val="28"/>
        </w:rPr>
        <w:t xml:space="preserve">29.08.2023 </w:t>
      </w:r>
      <w:r w:rsidR="005F5DE3" w:rsidRPr="00A44628">
        <w:rPr>
          <w:sz w:val="28"/>
          <w:szCs w:val="28"/>
        </w:rPr>
        <w:t xml:space="preserve">року № </w:t>
      </w:r>
      <w:r w:rsidR="001D2CC0">
        <w:rPr>
          <w:sz w:val="28"/>
          <w:szCs w:val="28"/>
        </w:rPr>
        <w:t>1</w:t>
      </w:r>
      <w:r w:rsidR="00046B56">
        <w:rPr>
          <w:sz w:val="28"/>
          <w:szCs w:val="28"/>
        </w:rPr>
        <w:t>1</w:t>
      </w:r>
      <w:r w:rsidR="001B55F2" w:rsidRPr="00A44628">
        <w:rPr>
          <w:sz w:val="28"/>
          <w:szCs w:val="28"/>
        </w:rPr>
        <w:t xml:space="preserve">, </w:t>
      </w:r>
      <w:r w:rsidRPr="00A44628">
        <w:rPr>
          <w:sz w:val="28"/>
          <w:szCs w:val="28"/>
        </w:rPr>
        <w:t xml:space="preserve">керуючись </w:t>
      </w:r>
      <w:r w:rsidR="000902D2" w:rsidRPr="00A44628">
        <w:rPr>
          <w:bCs/>
          <w:sz w:val="28"/>
          <w:szCs w:val="28"/>
        </w:rPr>
        <w:t>постановою Кабінету Міністрів України</w:t>
      </w:r>
      <w:r w:rsidR="001D2CC0">
        <w:rPr>
          <w:bCs/>
          <w:sz w:val="28"/>
          <w:szCs w:val="28"/>
        </w:rPr>
        <w:t xml:space="preserve"> </w:t>
      </w:r>
      <w:r w:rsidR="000902D2" w:rsidRPr="00A44628">
        <w:rPr>
          <w:bCs/>
          <w:sz w:val="28"/>
          <w:szCs w:val="28"/>
        </w:rPr>
        <w:t>від 24.09.2008 року № 866 «Питання діяльності органів опіки та піклування, пов’язаної із захистом прав дитини»</w:t>
      </w:r>
      <w:r w:rsidR="000902D2" w:rsidRPr="00A44628">
        <w:rPr>
          <w:sz w:val="28"/>
          <w:szCs w:val="28"/>
        </w:rPr>
        <w:t xml:space="preserve">, </w:t>
      </w:r>
      <w:r w:rsidRPr="00A44628">
        <w:rPr>
          <w:sz w:val="28"/>
          <w:szCs w:val="28"/>
        </w:rPr>
        <w:t xml:space="preserve">ст. 19 Конституції України, ст. ст. 319, </w:t>
      </w:r>
      <w:r w:rsidR="000902D2" w:rsidRPr="00A44628">
        <w:rPr>
          <w:sz w:val="28"/>
          <w:szCs w:val="28"/>
        </w:rPr>
        <w:t>717</w:t>
      </w:r>
      <w:r w:rsidRPr="00A44628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A44628">
        <w:rPr>
          <w:sz w:val="28"/>
          <w:szCs w:val="28"/>
        </w:rPr>
        <w:t xml:space="preserve">п. 11 Закону України «Про </w:t>
      </w:r>
      <w:r w:rsidR="000902D2" w:rsidRPr="00A44628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A44628">
        <w:rPr>
          <w:sz w:val="28"/>
          <w:szCs w:val="28"/>
        </w:rPr>
        <w:t>Закон</w:t>
      </w:r>
      <w:r w:rsidR="000902D2" w:rsidRPr="00A44628">
        <w:rPr>
          <w:sz w:val="28"/>
          <w:szCs w:val="28"/>
        </w:rPr>
        <w:t>ом</w:t>
      </w:r>
      <w:r w:rsidR="006E08BD" w:rsidRPr="00A44628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A44628">
        <w:rPr>
          <w:b/>
          <w:sz w:val="28"/>
          <w:szCs w:val="28"/>
        </w:rPr>
        <w:t xml:space="preserve">виконавчий комітет </w:t>
      </w:r>
      <w:r w:rsidR="005F5DE3" w:rsidRPr="00A44628">
        <w:rPr>
          <w:b/>
          <w:sz w:val="28"/>
          <w:szCs w:val="28"/>
        </w:rPr>
        <w:t>сільської</w:t>
      </w:r>
      <w:r w:rsidR="006E08BD" w:rsidRPr="00A44628">
        <w:rPr>
          <w:b/>
          <w:sz w:val="28"/>
          <w:szCs w:val="28"/>
        </w:rPr>
        <w:t xml:space="preserve"> ради</w:t>
      </w:r>
    </w:p>
    <w:p w14:paraId="74D03DCC" w14:textId="77777777" w:rsidR="006E08BD" w:rsidRPr="00A44628" w:rsidRDefault="006E08BD" w:rsidP="005F5DE3">
      <w:pPr>
        <w:ind w:firstLine="567"/>
        <w:jc w:val="both"/>
        <w:rPr>
          <w:sz w:val="28"/>
          <w:szCs w:val="28"/>
        </w:rPr>
      </w:pPr>
    </w:p>
    <w:p w14:paraId="73DFBA7C" w14:textId="77777777" w:rsidR="006E08BD" w:rsidRPr="00A44628" w:rsidRDefault="006E08BD" w:rsidP="005F5DE3">
      <w:pPr>
        <w:jc w:val="center"/>
        <w:rPr>
          <w:b/>
          <w:spacing w:val="20"/>
          <w:sz w:val="28"/>
          <w:szCs w:val="28"/>
        </w:rPr>
      </w:pPr>
      <w:r w:rsidRPr="00A44628">
        <w:rPr>
          <w:b/>
          <w:spacing w:val="20"/>
          <w:sz w:val="28"/>
          <w:szCs w:val="28"/>
        </w:rPr>
        <w:t>В</w:t>
      </w:r>
      <w:r w:rsidR="005F5DE3" w:rsidRPr="00A44628">
        <w:rPr>
          <w:b/>
          <w:spacing w:val="20"/>
          <w:sz w:val="28"/>
          <w:szCs w:val="28"/>
        </w:rPr>
        <w:t>ИР</w:t>
      </w:r>
      <w:r w:rsidRPr="00A44628">
        <w:rPr>
          <w:b/>
          <w:spacing w:val="20"/>
          <w:sz w:val="28"/>
          <w:szCs w:val="28"/>
        </w:rPr>
        <w:t>ІШИВ:</w:t>
      </w:r>
    </w:p>
    <w:p w14:paraId="69021F28" w14:textId="77777777" w:rsidR="006E08BD" w:rsidRPr="00A44628" w:rsidRDefault="006E08BD" w:rsidP="005F5DE3">
      <w:pPr>
        <w:ind w:firstLine="567"/>
        <w:jc w:val="both"/>
        <w:rPr>
          <w:sz w:val="28"/>
          <w:szCs w:val="28"/>
        </w:rPr>
      </w:pPr>
    </w:p>
    <w:p w14:paraId="117221F8" w14:textId="6B9E403F" w:rsidR="00DC7966" w:rsidRPr="008F4FFC" w:rsidRDefault="00046B56" w:rsidP="008F4FFC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3B7C45">
        <w:rPr>
          <w:sz w:val="28"/>
          <w:szCs w:val="28"/>
        </w:rPr>
        <w:t xml:space="preserve">Надати дозвіл </w:t>
      </w:r>
      <w:r>
        <w:rPr>
          <w:sz w:val="28"/>
          <w:szCs w:val="28"/>
        </w:rPr>
        <w:t xml:space="preserve">неповнолітньому </w:t>
      </w:r>
      <w:r w:rsidR="00AE3BB8">
        <w:rPr>
          <w:sz w:val="28"/>
          <w:szCs w:val="28"/>
        </w:rPr>
        <w:t>ПІБ</w:t>
      </w:r>
      <w:r>
        <w:rPr>
          <w:sz w:val="28"/>
          <w:szCs w:val="28"/>
        </w:rPr>
        <w:t xml:space="preserve">, </w:t>
      </w:r>
      <w:r w:rsidR="00AE3BB8">
        <w:rPr>
          <w:sz w:val="28"/>
          <w:szCs w:val="28"/>
        </w:rPr>
        <w:t>дата народження</w:t>
      </w:r>
      <w:r w:rsidRPr="00A4462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який діє зі згоди свого законного представника – піклувальника </w:t>
      </w:r>
      <w:r w:rsidR="00AE3BB8">
        <w:rPr>
          <w:sz w:val="28"/>
          <w:szCs w:val="28"/>
        </w:rPr>
        <w:t>ПІБ</w:t>
      </w:r>
      <w:r>
        <w:rPr>
          <w:sz w:val="28"/>
          <w:szCs w:val="28"/>
        </w:rPr>
        <w:t>,</w:t>
      </w:r>
      <w:r w:rsidRPr="00A44628">
        <w:rPr>
          <w:sz w:val="28"/>
          <w:szCs w:val="28"/>
        </w:rPr>
        <w:t xml:space="preserve"> на укладання договору </w:t>
      </w:r>
      <w:r w:rsidRPr="003B7C45">
        <w:rPr>
          <w:sz w:val="28"/>
          <w:szCs w:val="28"/>
        </w:rPr>
        <w:t xml:space="preserve">купівлі-продажу </w:t>
      </w:r>
      <w:r w:rsidR="008F4FFC" w:rsidRPr="00A44628">
        <w:rPr>
          <w:sz w:val="28"/>
          <w:szCs w:val="28"/>
          <w:vertAlign w:val="superscript"/>
        </w:rPr>
        <w:t>1</w:t>
      </w:r>
      <w:r w:rsidR="008F4FFC" w:rsidRPr="00A44628">
        <w:rPr>
          <w:sz w:val="28"/>
          <w:szCs w:val="28"/>
        </w:rPr>
        <w:t>/</w:t>
      </w:r>
      <w:r w:rsidR="008F4FFC">
        <w:rPr>
          <w:sz w:val="28"/>
          <w:szCs w:val="28"/>
          <w:vertAlign w:val="subscript"/>
        </w:rPr>
        <w:t>4</w:t>
      </w:r>
      <w:r w:rsidR="008F4FFC" w:rsidRPr="00A44628">
        <w:rPr>
          <w:sz w:val="28"/>
          <w:szCs w:val="28"/>
          <w:vertAlign w:val="subscript"/>
        </w:rPr>
        <w:t xml:space="preserve"> </w:t>
      </w:r>
      <w:r w:rsidR="008F4FFC" w:rsidRPr="00A44628">
        <w:rPr>
          <w:sz w:val="28"/>
          <w:szCs w:val="28"/>
        </w:rPr>
        <w:t xml:space="preserve">частки </w:t>
      </w:r>
      <w:r w:rsidR="008F4FFC">
        <w:rPr>
          <w:sz w:val="28"/>
          <w:szCs w:val="28"/>
        </w:rPr>
        <w:t>земельної ділянки</w:t>
      </w:r>
      <w:r w:rsidR="008F4FFC" w:rsidRPr="00A44628">
        <w:rPr>
          <w:sz w:val="28"/>
          <w:szCs w:val="28"/>
        </w:rPr>
        <w:t xml:space="preserve"> загальною площею </w:t>
      </w:r>
      <w:r w:rsidR="008F4FFC">
        <w:rPr>
          <w:sz w:val="28"/>
          <w:szCs w:val="28"/>
        </w:rPr>
        <w:t xml:space="preserve">0,1133 </w:t>
      </w:r>
      <w:r w:rsidR="008F4FFC" w:rsidRPr="00A44628">
        <w:rPr>
          <w:sz w:val="28"/>
          <w:szCs w:val="28"/>
        </w:rPr>
        <w:t xml:space="preserve">га (кадастровий номер </w:t>
      </w:r>
      <w:r w:rsidR="00AE3BB8">
        <w:rPr>
          <w:sz w:val="28"/>
          <w:szCs w:val="28"/>
        </w:rPr>
        <w:t xml:space="preserve">       </w:t>
      </w:r>
      <w:r w:rsidR="008F4FFC" w:rsidRPr="00A44628">
        <w:rPr>
          <w:sz w:val="28"/>
          <w:szCs w:val="28"/>
        </w:rPr>
        <w:t>), як</w:t>
      </w:r>
      <w:r w:rsidR="008F4FFC">
        <w:rPr>
          <w:sz w:val="28"/>
          <w:szCs w:val="28"/>
        </w:rPr>
        <w:t>а</w:t>
      </w:r>
      <w:r w:rsidR="008F4FFC" w:rsidRPr="00A44628">
        <w:rPr>
          <w:sz w:val="28"/>
          <w:szCs w:val="28"/>
        </w:rPr>
        <w:t xml:space="preserve"> розташован</w:t>
      </w:r>
      <w:r w:rsidR="008F4FFC">
        <w:rPr>
          <w:sz w:val="28"/>
          <w:szCs w:val="28"/>
        </w:rPr>
        <w:t>а</w:t>
      </w:r>
      <w:r w:rsidR="008F4FFC" w:rsidRPr="00A44628">
        <w:rPr>
          <w:sz w:val="28"/>
          <w:szCs w:val="28"/>
        </w:rPr>
        <w:t xml:space="preserve"> за адресою: </w:t>
      </w:r>
      <w:r w:rsidR="00AE3BB8">
        <w:rPr>
          <w:sz w:val="28"/>
          <w:szCs w:val="28"/>
        </w:rPr>
        <w:t>адреса</w:t>
      </w:r>
      <w:r w:rsidR="008F4FFC" w:rsidRPr="00A44628">
        <w:rPr>
          <w:sz w:val="28"/>
          <w:szCs w:val="28"/>
        </w:rPr>
        <w:t xml:space="preserve">. </w:t>
      </w:r>
    </w:p>
    <w:p w14:paraId="628DD1CD" w14:textId="4FCE7F0D" w:rsidR="00046B56" w:rsidRPr="008F4FFC" w:rsidRDefault="00046B56" w:rsidP="008F4FFC">
      <w:pPr>
        <w:pStyle w:val="3"/>
        <w:numPr>
          <w:ilvl w:val="0"/>
          <w:numId w:val="3"/>
        </w:numPr>
        <w:tabs>
          <w:tab w:val="left" w:pos="540"/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Надати дозвіл гр. </w:t>
      </w:r>
      <w:r w:rsidR="00AE3BB8">
        <w:rPr>
          <w:sz w:val="28"/>
          <w:szCs w:val="28"/>
        </w:rPr>
        <w:t>ПІБ</w:t>
      </w:r>
      <w:r>
        <w:rPr>
          <w:sz w:val="28"/>
          <w:szCs w:val="28"/>
        </w:rPr>
        <w:t xml:space="preserve">, як законному представнику </w:t>
      </w:r>
      <w:r w:rsidR="008F4FFC">
        <w:rPr>
          <w:sz w:val="28"/>
          <w:szCs w:val="28"/>
        </w:rPr>
        <w:t xml:space="preserve">неповнолітнього </w:t>
      </w:r>
      <w:r w:rsidR="00AE3BB8">
        <w:rPr>
          <w:sz w:val="28"/>
          <w:szCs w:val="28"/>
        </w:rPr>
        <w:t>ПІБ</w:t>
      </w:r>
      <w:r>
        <w:rPr>
          <w:sz w:val="28"/>
          <w:szCs w:val="28"/>
        </w:rPr>
        <w:t xml:space="preserve">, </w:t>
      </w:r>
      <w:r w:rsidR="00AE3BB8">
        <w:rPr>
          <w:sz w:val="28"/>
          <w:szCs w:val="28"/>
        </w:rPr>
        <w:t>дата народження</w:t>
      </w:r>
      <w:r>
        <w:rPr>
          <w:sz w:val="28"/>
          <w:szCs w:val="28"/>
        </w:rPr>
        <w:t xml:space="preserve">, на підписання договору </w:t>
      </w:r>
      <w:r w:rsidR="008F4FFC" w:rsidRPr="003B7C45">
        <w:rPr>
          <w:sz w:val="28"/>
          <w:szCs w:val="28"/>
        </w:rPr>
        <w:t xml:space="preserve">купівлі-продажу </w:t>
      </w:r>
      <w:r w:rsidR="008F4FFC" w:rsidRPr="00A44628">
        <w:rPr>
          <w:sz w:val="28"/>
          <w:szCs w:val="28"/>
          <w:vertAlign w:val="superscript"/>
        </w:rPr>
        <w:t>1</w:t>
      </w:r>
      <w:r w:rsidR="008F4FFC" w:rsidRPr="00A44628">
        <w:rPr>
          <w:sz w:val="28"/>
          <w:szCs w:val="28"/>
        </w:rPr>
        <w:t>/</w:t>
      </w:r>
      <w:r w:rsidR="008F4FFC">
        <w:rPr>
          <w:sz w:val="28"/>
          <w:szCs w:val="28"/>
          <w:vertAlign w:val="subscript"/>
        </w:rPr>
        <w:t>4</w:t>
      </w:r>
      <w:r w:rsidR="008F4FFC" w:rsidRPr="00A44628">
        <w:rPr>
          <w:sz w:val="28"/>
          <w:szCs w:val="28"/>
          <w:vertAlign w:val="subscript"/>
        </w:rPr>
        <w:t xml:space="preserve"> </w:t>
      </w:r>
      <w:r w:rsidR="008F4FFC" w:rsidRPr="00A44628">
        <w:rPr>
          <w:sz w:val="28"/>
          <w:szCs w:val="28"/>
        </w:rPr>
        <w:t xml:space="preserve">частки </w:t>
      </w:r>
      <w:r w:rsidR="008F4FFC">
        <w:rPr>
          <w:sz w:val="28"/>
          <w:szCs w:val="28"/>
        </w:rPr>
        <w:t>земельної ділянки</w:t>
      </w:r>
      <w:r w:rsidR="008F4FFC" w:rsidRPr="00A44628">
        <w:rPr>
          <w:sz w:val="28"/>
          <w:szCs w:val="28"/>
        </w:rPr>
        <w:t xml:space="preserve"> загальною площею </w:t>
      </w:r>
      <w:r w:rsidR="008F4FFC">
        <w:rPr>
          <w:sz w:val="28"/>
          <w:szCs w:val="28"/>
        </w:rPr>
        <w:t>0,</w:t>
      </w:r>
      <w:r w:rsidR="00805107">
        <w:rPr>
          <w:sz w:val="28"/>
          <w:szCs w:val="28"/>
        </w:rPr>
        <w:t>1133</w:t>
      </w:r>
      <w:r w:rsidR="008F4FFC" w:rsidRPr="00A44628">
        <w:rPr>
          <w:sz w:val="28"/>
          <w:szCs w:val="28"/>
        </w:rPr>
        <w:t xml:space="preserve">га (кадастровий номер </w:t>
      </w:r>
      <w:r w:rsidR="00AE3BB8">
        <w:rPr>
          <w:sz w:val="28"/>
          <w:szCs w:val="28"/>
        </w:rPr>
        <w:t xml:space="preserve">       </w:t>
      </w:r>
      <w:r w:rsidR="008F4FFC" w:rsidRPr="00A44628">
        <w:rPr>
          <w:sz w:val="28"/>
          <w:szCs w:val="28"/>
        </w:rPr>
        <w:t>), як</w:t>
      </w:r>
      <w:r w:rsidR="008F4FFC">
        <w:rPr>
          <w:sz w:val="28"/>
          <w:szCs w:val="28"/>
        </w:rPr>
        <w:t>а</w:t>
      </w:r>
      <w:r w:rsidR="008F4FFC" w:rsidRPr="00A44628">
        <w:rPr>
          <w:sz w:val="28"/>
          <w:szCs w:val="28"/>
        </w:rPr>
        <w:t xml:space="preserve"> розташован</w:t>
      </w:r>
      <w:r w:rsidR="008F4FFC">
        <w:rPr>
          <w:sz w:val="28"/>
          <w:szCs w:val="28"/>
        </w:rPr>
        <w:t>а</w:t>
      </w:r>
      <w:r w:rsidR="008F4FFC" w:rsidRPr="00A44628">
        <w:rPr>
          <w:sz w:val="28"/>
          <w:szCs w:val="28"/>
        </w:rPr>
        <w:t xml:space="preserve"> за адресою: </w:t>
      </w:r>
      <w:r w:rsidR="00AE3BB8">
        <w:rPr>
          <w:sz w:val="28"/>
          <w:szCs w:val="28"/>
        </w:rPr>
        <w:t>адреса</w:t>
      </w:r>
      <w:r>
        <w:rPr>
          <w:sz w:val="28"/>
          <w:szCs w:val="28"/>
        </w:rPr>
        <w:t xml:space="preserve">, від імені </w:t>
      </w:r>
      <w:r w:rsidR="008F4FFC">
        <w:rPr>
          <w:sz w:val="28"/>
          <w:szCs w:val="28"/>
        </w:rPr>
        <w:t xml:space="preserve">неповнолітнього </w:t>
      </w:r>
      <w:r w:rsidR="00AE3BB8">
        <w:rPr>
          <w:sz w:val="28"/>
          <w:szCs w:val="28"/>
        </w:rPr>
        <w:t>ПІБ</w:t>
      </w:r>
      <w:r w:rsidR="008F4FFC">
        <w:rPr>
          <w:sz w:val="28"/>
          <w:szCs w:val="28"/>
        </w:rPr>
        <w:t xml:space="preserve">, </w:t>
      </w:r>
      <w:r w:rsidR="00AE3BB8">
        <w:rPr>
          <w:sz w:val="28"/>
          <w:szCs w:val="28"/>
        </w:rPr>
        <w:t>дата народження</w:t>
      </w:r>
      <w:r w:rsidR="008F4FFC">
        <w:rPr>
          <w:sz w:val="28"/>
          <w:szCs w:val="28"/>
        </w:rPr>
        <w:t>.</w:t>
      </w:r>
    </w:p>
    <w:p w14:paraId="75B693D7" w14:textId="77777777" w:rsidR="006E08BD" w:rsidRPr="00A44628" w:rsidRDefault="006E08BD" w:rsidP="007A09C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A44628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A44628">
        <w:rPr>
          <w:sz w:val="28"/>
          <w:szCs w:val="28"/>
        </w:rPr>
        <w:t>начальника служби у справах дітей Мельник О.В.</w:t>
      </w:r>
    </w:p>
    <w:p w14:paraId="78528E4C" w14:textId="77777777" w:rsidR="005C2946" w:rsidRDefault="005C2946" w:rsidP="008F4FFC">
      <w:pPr>
        <w:jc w:val="both"/>
        <w:rPr>
          <w:b/>
          <w:sz w:val="28"/>
          <w:szCs w:val="28"/>
        </w:rPr>
      </w:pPr>
    </w:p>
    <w:p w14:paraId="1229E8BB" w14:textId="77777777" w:rsidR="00BF0F9A" w:rsidRPr="00A44628" w:rsidRDefault="00BF0F9A" w:rsidP="008F4FFC">
      <w:pPr>
        <w:jc w:val="both"/>
        <w:rPr>
          <w:b/>
          <w:sz w:val="28"/>
          <w:szCs w:val="28"/>
        </w:rPr>
      </w:pPr>
    </w:p>
    <w:p w14:paraId="6CD20FCB" w14:textId="77777777" w:rsidR="00DC7966" w:rsidRDefault="00BF0F9A" w:rsidP="008F4FFC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 w:rsidR="00DC7966" w:rsidRPr="00A44628">
        <w:rPr>
          <w:b/>
          <w:bCs/>
          <w:i/>
          <w:sz w:val="28"/>
          <w:szCs w:val="28"/>
        </w:rPr>
        <w:tab/>
      </w:r>
      <w:r w:rsidR="00DC7966" w:rsidRPr="00A44628">
        <w:rPr>
          <w:b/>
          <w:bCs/>
          <w:i/>
          <w:sz w:val="28"/>
          <w:szCs w:val="28"/>
        </w:rPr>
        <w:tab/>
        <w:t>Радіон СТАРЕНЬКИЙ</w:t>
      </w:r>
    </w:p>
    <w:sectPr w:rsidR="00DC7966" w:rsidSect="00BF0F9A">
      <w:pgSz w:w="11906" w:h="16838"/>
      <w:pgMar w:top="568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77594"/>
    <w:multiLevelType w:val="hybridMultilevel"/>
    <w:tmpl w:val="06F4F83A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42D76"/>
    <w:rsid w:val="00046B56"/>
    <w:rsid w:val="000902D2"/>
    <w:rsid w:val="00174B35"/>
    <w:rsid w:val="001B55F2"/>
    <w:rsid w:val="001D2CC0"/>
    <w:rsid w:val="0022614A"/>
    <w:rsid w:val="003172EF"/>
    <w:rsid w:val="00377989"/>
    <w:rsid w:val="00427F68"/>
    <w:rsid w:val="00450A05"/>
    <w:rsid w:val="00590A1B"/>
    <w:rsid w:val="005C2946"/>
    <w:rsid w:val="005E21F3"/>
    <w:rsid w:val="005F5DE3"/>
    <w:rsid w:val="006E08BD"/>
    <w:rsid w:val="007137FA"/>
    <w:rsid w:val="00753883"/>
    <w:rsid w:val="007A09C7"/>
    <w:rsid w:val="00805107"/>
    <w:rsid w:val="00815B0B"/>
    <w:rsid w:val="008D025F"/>
    <w:rsid w:val="008F4FFC"/>
    <w:rsid w:val="00A33856"/>
    <w:rsid w:val="00A44628"/>
    <w:rsid w:val="00A674AC"/>
    <w:rsid w:val="00AE3BB8"/>
    <w:rsid w:val="00B3744A"/>
    <w:rsid w:val="00BC7808"/>
    <w:rsid w:val="00BF0F9A"/>
    <w:rsid w:val="00CA2546"/>
    <w:rsid w:val="00D139EF"/>
    <w:rsid w:val="00DC7966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70F0E"/>
  <w15:docId w15:val="{AFAEA713-B488-4021-8FE7-14FC84BB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046B5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046B5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2023-09-18T08:27:00Z</cp:lastPrinted>
  <dcterms:created xsi:type="dcterms:W3CDTF">2021-03-15T10:38:00Z</dcterms:created>
  <dcterms:modified xsi:type="dcterms:W3CDTF">2023-09-25T07:47:00Z</dcterms:modified>
</cp:coreProperties>
</file>