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3C6" w:rsidRPr="003F55BD" w:rsidRDefault="00D163C6" w:rsidP="00D163C6">
      <w:pPr>
        <w:jc w:val="center"/>
        <w:rPr>
          <w:rFonts w:ascii="Traktir" w:hAnsi="Traktir"/>
          <w:bCs/>
          <w:snapToGrid w:val="0"/>
          <w:color w:val="00FF00"/>
          <w:lang w:val="uk-UA" w:eastAsia="uk-UA"/>
        </w:rPr>
      </w:pPr>
      <w:r w:rsidRPr="003F55BD"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27590A89" wp14:editId="1DF5DEAC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3C6" w:rsidRPr="003F55BD" w:rsidRDefault="00D163C6" w:rsidP="00D163C6">
      <w:pPr>
        <w:jc w:val="center"/>
        <w:rPr>
          <w:lang w:val="uk-UA" w:eastAsia="uk-UA"/>
        </w:rPr>
      </w:pPr>
    </w:p>
    <w:p w:rsidR="00D163C6" w:rsidRPr="003F55BD" w:rsidRDefault="00D163C6" w:rsidP="00D163C6">
      <w:pPr>
        <w:jc w:val="center"/>
        <w:rPr>
          <w:b/>
          <w:sz w:val="28"/>
          <w:szCs w:val="28"/>
          <w:lang w:val="uk-UA" w:eastAsia="uk-UA"/>
        </w:rPr>
      </w:pPr>
      <w:r w:rsidRPr="003F55BD">
        <w:rPr>
          <w:b/>
          <w:sz w:val="28"/>
          <w:szCs w:val="28"/>
          <w:lang w:val="uk-UA" w:eastAsia="uk-UA"/>
        </w:rPr>
        <w:t>ПЕТРІВСЬКА СІЛЬСЬКА РАДА</w:t>
      </w:r>
    </w:p>
    <w:p w:rsidR="00D163C6" w:rsidRPr="003F55BD" w:rsidRDefault="00D163C6" w:rsidP="00D163C6">
      <w:pPr>
        <w:jc w:val="center"/>
        <w:rPr>
          <w:b/>
          <w:sz w:val="28"/>
          <w:szCs w:val="28"/>
          <w:lang w:val="uk-UA" w:eastAsia="uk-UA"/>
        </w:rPr>
      </w:pPr>
      <w:r w:rsidRPr="003F55BD">
        <w:rPr>
          <w:b/>
          <w:sz w:val="28"/>
          <w:szCs w:val="28"/>
          <w:lang w:val="uk-UA" w:eastAsia="uk-UA"/>
        </w:rPr>
        <w:t>ВИШГОРОДСЬКОГО РАЙОНУ КИЇВСЬКОЇ ОБЛАСТІ</w:t>
      </w:r>
    </w:p>
    <w:p w:rsidR="00D163C6" w:rsidRPr="003F55BD" w:rsidRDefault="00D163C6" w:rsidP="00D163C6">
      <w:pPr>
        <w:jc w:val="center"/>
        <w:rPr>
          <w:b/>
          <w:sz w:val="28"/>
          <w:szCs w:val="28"/>
          <w:lang w:val="uk-UA" w:eastAsia="uk-UA"/>
        </w:rPr>
      </w:pPr>
    </w:p>
    <w:p w:rsidR="00D163C6" w:rsidRPr="003F55BD" w:rsidRDefault="00D163C6" w:rsidP="00D163C6">
      <w:pPr>
        <w:jc w:val="center"/>
        <w:rPr>
          <w:lang w:val="uk-UA" w:eastAsia="uk-UA"/>
        </w:rPr>
      </w:pPr>
      <w:r w:rsidRPr="003F55BD">
        <w:rPr>
          <w:b/>
          <w:sz w:val="28"/>
          <w:szCs w:val="28"/>
          <w:lang w:val="uk-UA" w:eastAsia="uk-UA"/>
        </w:rPr>
        <w:t>ВИКОНАВЧИЙ КОМІТЕТ</w:t>
      </w:r>
    </w:p>
    <w:p w:rsidR="00D163C6" w:rsidRPr="003F55BD" w:rsidRDefault="00D163C6" w:rsidP="00D163C6">
      <w:pPr>
        <w:ind w:left="540"/>
        <w:jc w:val="center"/>
        <w:rPr>
          <w:lang w:val="uk-UA" w:eastAsia="uk-UA"/>
        </w:rPr>
      </w:pPr>
    </w:p>
    <w:p w:rsidR="00D163C6" w:rsidRPr="003F55BD" w:rsidRDefault="00D163C6" w:rsidP="00D163C6">
      <w:pPr>
        <w:rPr>
          <w:b/>
          <w:i/>
          <w:sz w:val="28"/>
          <w:szCs w:val="28"/>
          <w:lang w:val="uk-UA" w:eastAsia="uk-UA"/>
        </w:rPr>
      </w:pPr>
      <w:r w:rsidRPr="003F55BD">
        <w:rPr>
          <w:b/>
          <w:i/>
          <w:sz w:val="28"/>
          <w:szCs w:val="28"/>
          <w:lang w:val="uk-UA" w:eastAsia="uk-UA"/>
        </w:rPr>
        <w:t>«</w:t>
      </w:r>
      <w:r w:rsidR="006F2CF2" w:rsidRPr="003F55BD">
        <w:rPr>
          <w:b/>
          <w:i/>
          <w:sz w:val="28"/>
          <w:szCs w:val="28"/>
          <w:lang w:val="uk-UA" w:eastAsia="uk-UA"/>
        </w:rPr>
        <w:t>22</w:t>
      </w:r>
      <w:r w:rsidRPr="003F55BD">
        <w:rPr>
          <w:b/>
          <w:i/>
          <w:sz w:val="28"/>
          <w:szCs w:val="28"/>
          <w:lang w:val="uk-UA" w:eastAsia="uk-UA"/>
        </w:rPr>
        <w:t xml:space="preserve">» </w:t>
      </w:r>
      <w:r w:rsidR="006F2CF2" w:rsidRPr="003F55BD">
        <w:rPr>
          <w:b/>
          <w:i/>
          <w:sz w:val="28"/>
          <w:szCs w:val="28"/>
          <w:lang w:val="uk-UA" w:eastAsia="uk-UA"/>
        </w:rPr>
        <w:t>груд</w:t>
      </w:r>
      <w:r w:rsidRPr="003F55BD">
        <w:rPr>
          <w:b/>
          <w:i/>
          <w:sz w:val="28"/>
          <w:szCs w:val="28"/>
          <w:lang w:val="uk-UA" w:eastAsia="uk-UA"/>
        </w:rPr>
        <w:t>ня 202</w:t>
      </w:r>
      <w:r w:rsidR="006F2CF2" w:rsidRPr="003F55BD">
        <w:rPr>
          <w:b/>
          <w:i/>
          <w:sz w:val="28"/>
          <w:szCs w:val="28"/>
          <w:lang w:val="uk-UA" w:eastAsia="uk-UA"/>
        </w:rPr>
        <w:t>3</w:t>
      </w:r>
      <w:r w:rsidRPr="003F55BD">
        <w:rPr>
          <w:b/>
          <w:i/>
          <w:sz w:val="28"/>
          <w:szCs w:val="28"/>
          <w:lang w:val="uk-UA" w:eastAsia="uk-UA"/>
        </w:rPr>
        <w:t xml:space="preserve"> року                                       </w:t>
      </w:r>
      <w:r w:rsidR="006F2CF2" w:rsidRPr="003F55BD">
        <w:rPr>
          <w:b/>
          <w:i/>
          <w:sz w:val="28"/>
          <w:szCs w:val="28"/>
          <w:lang w:val="uk-UA" w:eastAsia="uk-UA"/>
        </w:rPr>
        <w:t xml:space="preserve">                           </w:t>
      </w:r>
      <w:r w:rsidRPr="003F55BD">
        <w:rPr>
          <w:b/>
          <w:i/>
          <w:sz w:val="28"/>
          <w:szCs w:val="28"/>
          <w:lang w:val="uk-UA" w:eastAsia="uk-UA"/>
        </w:rPr>
        <w:t xml:space="preserve">             </w:t>
      </w:r>
      <w:r w:rsidR="00082B19">
        <w:rPr>
          <w:b/>
          <w:i/>
          <w:sz w:val="28"/>
          <w:szCs w:val="28"/>
          <w:lang w:val="uk-UA" w:eastAsia="uk-UA"/>
        </w:rPr>
        <w:t xml:space="preserve">           </w:t>
      </w:r>
      <w:r w:rsidR="00737464" w:rsidRPr="003F55BD">
        <w:rPr>
          <w:b/>
          <w:i/>
          <w:sz w:val="28"/>
          <w:szCs w:val="28"/>
          <w:lang w:val="uk-UA" w:eastAsia="uk-UA"/>
        </w:rPr>
        <w:t xml:space="preserve">    </w:t>
      </w:r>
      <w:r w:rsidRPr="003F55BD">
        <w:rPr>
          <w:b/>
          <w:i/>
          <w:sz w:val="28"/>
          <w:szCs w:val="28"/>
          <w:lang w:val="uk-UA" w:eastAsia="uk-UA"/>
        </w:rPr>
        <w:t xml:space="preserve">№ </w:t>
      </w:r>
      <w:r w:rsidR="00082B19">
        <w:rPr>
          <w:b/>
          <w:i/>
          <w:sz w:val="28"/>
          <w:szCs w:val="28"/>
          <w:lang w:val="uk-UA" w:eastAsia="uk-UA"/>
        </w:rPr>
        <w:t>905</w:t>
      </w:r>
    </w:p>
    <w:p w:rsidR="00D163C6" w:rsidRPr="003F55BD" w:rsidRDefault="00D163C6" w:rsidP="00D163C6">
      <w:pPr>
        <w:rPr>
          <w:i/>
          <w:lang w:val="uk-UA" w:eastAsia="uk-UA"/>
        </w:rPr>
      </w:pPr>
      <w:bookmarkStart w:id="0" w:name="_GoBack"/>
      <w:bookmarkEnd w:id="0"/>
    </w:p>
    <w:p w:rsidR="00D163C6" w:rsidRPr="003F55BD" w:rsidRDefault="00D163C6" w:rsidP="00D163C6">
      <w:pPr>
        <w:tabs>
          <w:tab w:val="left" w:pos="3765"/>
          <w:tab w:val="center" w:pos="4947"/>
        </w:tabs>
        <w:ind w:left="540"/>
        <w:rPr>
          <w:sz w:val="28"/>
          <w:szCs w:val="28"/>
          <w:lang w:val="uk-UA" w:eastAsia="uk-UA"/>
        </w:rPr>
      </w:pPr>
      <w:r w:rsidRPr="003F55BD">
        <w:rPr>
          <w:b/>
          <w:lang w:val="uk-UA" w:eastAsia="uk-UA"/>
        </w:rPr>
        <w:tab/>
        <w:t xml:space="preserve">      </w:t>
      </w:r>
      <w:r w:rsidRPr="003F55BD">
        <w:rPr>
          <w:b/>
          <w:sz w:val="28"/>
          <w:szCs w:val="28"/>
          <w:lang w:val="uk-UA" w:eastAsia="uk-UA"/>
        </w:rPr>
        <w:t>РІШЕННЯ</w:t>
      </w:r>
    </w:p>
    <w:p w:rsidR="00D163C6" w:rsidRPr="003F55BD" w:rsidRDefault="00D163C6" w:rsidP="00D163C6">
      <w:pPr>
        <w:rPr>
          <w:b/>
          <w:i/>
          <w:sz w:val="28"/>
          <w:szCs w:val="28"/>
          <w:lang w:val="uk-UA"/>
        </w:rPr>
      </w:pPr>
      <w:r w:rsidRPr="003F55BD">
        <w:rPr>
          <w:b/>
          <w:i/>
          <w:sz w:val="28"/>
          <w:szCs w:val="28"/>
          <w:lang w:val="uk-UA"/>
        </w:rPr>
        <w:t xml:space="preserve">   </w:t>
      </w:r>
    </w:p>
    <w:p w:rsidR="00D163C6" w:rsidRPr="003F55BD" w:rsidRDefault="00D163C6" w:rsidP="006F2CF2">
      <w:pPr>
        <w:rPr>
          <w:b/>
          <w:i/>
          <w:sz w:val="28"/>
          <w:szCs w:val="28"/>
          <w:lang w:val="uk-UA"/>
        </w:rPr>
      </w:pPr>
      <w:r w:rsidRPr="003F55BD">
        <w:rPr>
          <w:b/>
          <w:i/>
          <w:sz w:val="28"/>
          <w:szCs w:val="28"/>
          <w:lang w:val="uk-UA"/>
        </w:rPr>
        <w:t xml:space="preserve">Про звіт </w:t>
      </w:r>
      <w:r w:rsidR="006F2CF2" w:rsidRPr="003F55BD">
        <w:rPr>
          <w:b/>
          <w:i/>
          <w:sz w:val="28"/>
          <w:szCs w:val="28"/>
          <w:lang w:val="uk-UA"/>
        </w:rPr>
        <w:t>начальника служби у справах дітей</w:t>
      </w:r>
    </w:p>
    <w:p w:rsidR="00D163C6" w:rsidRPr="003F55BD" w:rsidRDefault="00D163C6" w:rsidP="00D163C6">
      <w:pPr>
        <w:rPr>
          <w:b/>
          <w:i/>
          <w:sz w:val="28"/>
          <w:szCs w:val="28"/>
          <w:lang w:val="uk-UA"/>
        </w:rPr>
      </w:pPr>
      <w:proofErr w:type="spellStart"/>
      <w:r w:rsidRPr="003F55BD">
        <w:rPr>
          <w:b/>
          <w:i/>
          <w:sz w:val="28"/>
          <w:szCs w:val="28"/>
          <w:lang w:val="uk-UA"/>
        </w:rPr>
        <w:t>Петрівської</w:t>
      </w:r>
      <w:proofErr w:type="spellEnd"/>
      <w:r w:rsidRPr="003F55BD">
        <w:rPr>
          <w:b/>
          <w:i/>
          <w:sz w:val="28"/>
          <w:szCs w:val="28"/>
          <w:lang w:val="uk-UA"/>
        </w:rPr>
        <w:t xml:space="preserve"> сільської ради про проведену </w:t>
      </w:r>
    </w:p>
    <w:p w:rsidR="00D163C6" w:rsidRPr="003F55BD" w:rsidRDefault="00D163C6" w:rsidP="00D163C6">
      <w:pPr>
        <w:rPr>
          <w:b/>
          <w:i/>
          <w:sz w:val="28"/>
          <w:szCs w:val="28"/>
          <w:lang w:val="uk-UA"/>
        </w:rPr>
      </w:pPr>
      <w:r w:rsidRPr="003F55BD">
        <w:rPr>
          <w:b/>
          <w:i/>
          <w:sz w:val="28"/>
          <w:szCs w:val="28"/>
          <w:lang w:val="uk-UA"/>
        </w:rPr>
        <w:t>роботу за 202</w:t>
      </w:r>
      <w:r w:rsidR="006F2CF2" w:rsidRPr="003F55BD">
        <w:rPr>
          <w:b/>
          <w:i/>
          <w:sz w:val="28"/>
          <w:szCs w:val="28"/>
          <w:lang w:val="uk-UA"/>
        </w:rPr>
        <w:t>3</w:t>
      </w:r>
      <w:r w:rsidRPr="003F55BD">
        <w:rPr>
          <w:b/>
          <w:i/>
          <w:sz w:val="28"/>
          <w:szCs w:val="28"/>
          <w:lang w:val="uk-UA"/>
        </w:rPr>
        <w:t xml:space="preserve"> рік</w:t>
      </w:r>
    </w:p>
    <w:p w:rsidR="00D163C6" w:rsidRPr="003F55BD" w:rsidRDefault="00D163C6" w:rsidP="00D163C6">
      <w:pPr>
        <w:rPr>
          <w:b/>
          <w:i/>
          <w:sz w:val="28"/>
          <w:szCs w:val="28"/>
          <w:lang w:val="uk-UA"/>
        </w:rPr>
      </w:pPr>
    </w:p>
    <w:p w:rsidR="00D163C6" w:rsidRPr="003F55BD" w:rsidRDefault="00D163C6" w:rsidP="00D163C6">
      <w:pPr>
        <w:spacing w:after="160" w:line="259" w:lineRule="auto"/>
        <w:ind w:firstLine="567"/>
        <w:jc w:val="both"/>
        <w:rPr>
          <w:sz w:val="28"/>
          <w:szCs w:val="28"/>
          <w:lang w:val="uk-UA"/>
        </w:rPr>
      </w:pPr>
      <w:r w:rsidRPr="003F55BD">
        <w:rPr>
          <w:sz w:val="28"/>
          <w:szCs w:val="28"/>
          <w:lang w:val="uk-UA"/>
        </w:rPr>
        <w:t xml:space="preserve">Заслухавши та обговоривши звіт </w:t>
      </w:r>
      <w:r w:rsidR="006F2CF2" w:rsidRPr="003F55BD">
        <w:rPr>
          <w:sz w:val="28"/>
          <w:szCs w:val="28"/>
          <w:lang w:val="uk-UA"/>
        </w:rPr>
        <w:t>начальника служби у справах дітей</w:t>
      </w:r>
      <w:r w:rsidRPr="003F55BD">
        <w:rPr>
          <w:sz w:val="28"/>
          <w:szCs w:val="28"/>
          <w:lang w:val="uk-UA"/>
        </w:rPr>
        <w:t xml:space="preserve"> </w:t>
      </w:r>
      <w:proofErr w:type="spellStart"/>
      <w:r w:rsidRPr="003F55BD">
        <w:rPr>
          <w:sz w:val="28"/>
          <w:szCs w:val="28"/>
          <w:lang w:val="uk-UA"/>
        </w:rPr>
        <w:t>Петрівської</w:t>
      </w:r>
      <w:proofErr w:type="spellEnd"/>
      <w:r w:rsidRPr="003F55BD">
        <w:rPr>
          <w:sz w:val="28"/>
          <w:szCs w:val="28"/>
          <w:lang w:val="uk-UA"/>
        </w:rPr>
        <w:t xml:space="preserve"> сільської ради </w:t>
      </w:r>
      <w:r w:rsidR="006F2CF2" w:rsidRPr="003F55BD">
        <w:rPr>
          <w:sz w:val="28"/>
          <w:szCs w:val="28"/>
          <w:lang w:val="uk-UA"/>
        </w:rPr>
        <w:t>Мельник О.В.</w:t>
      </w:r>
      <w:r w:rsidRPr="003F55BD">
        <w:rPr>
          <w:sz w:val="28"/>
          <w:szCs w:val="28"/>
          <w:lang w:val="uk-UA"/>
        </w:rPr>
        <w:t xml:space="preserve"> про проведену роботу за 202</w:t>
      </w:r>
      <w:r w:rsidR="006F2CF2" w:rsidRPr="003F55BD">
        <w:rPr>
          <w:sz w:val="28"/>
          <w:szCs w:val="28"/>
          <w:lang w:val="uk-UA"/>
        </w:rPr>
        <w:t>3</w:t>
      </w:r>
      <w:r w:rsidRPr="003F55BD">
        <w:rPr>
          <w:sz w:val="28"/>
          <w:szCs w:val="28"/>
          <w:lang w:val="uk-UA"/>
        </w:rPr>
        <w:t xml:space="preserve"> рік, керуючись ст.ст. 17, 29 Закону України «Про місцеве самоврядування в Україні», </w:t>
      </w:r>
      <w:r w:rsidRPr="003F55BD">
        <w:rPr>
          <w:b/>
          <w:sz w:val="28"/>
          <w:szCs w:val="28"/>
          <w:lang w:val="uk-UA"/>
        </w:rPr>
        <w:t>виконавчий комітет сільської ради</w:t>
      </w:r>
    </w:p>
    <w:p w:rsidR="00D163C6" w:rsidRPr="003F55BD" w:rsidRDefault="00D163C6" w:rsidP="00D163C6">
      <w:pPr>
        <w:jc w:val="center"/>
        <w:rPr>
          <w:sz w:val="28"/>
          <w:szCs w:val="28"/>
          <w:lang w:val="uk-UA"/>
        </w:rPr>
      </w:pPr>
      <w:r w:rsidRPr="003F55BD">
        <w:rPr>
          <w:b/>
          <w:sz w:val="28"/>
          <w:szCs w:val="28"/>
          <w:lang w:val="uk-UA"/>
        </w:rPr>
        <w:t>ВИРІШИВ:</w:t>
      </w:r>
    </w:p>
    <w:p w:rsidR="00D163C6" w:rsidRPr="003F55BD" w:rsidRDefault="00D163C6" w:rsidP="00D163C6">
      <w:pPr>
        <w:jc w:val="both"/>
        <w:rPr>
          <w:sz w:val="28"/>
          <w:szCs w:val="28"/>
          <w:lang w:val="uk-UA"/>
        </w:rPr>
      </w:pPr>
    </w:p>
    <w:p w:rsidR="00D163C6" w:rsidRPr="003F55BD" w:rsidRDefault="00D163C6" w:rsidP="006F2CF2">
      <w:pPr>
        <w:numPr>
          <w:ilvl w:val="0"/>
          <w:numId w:val="2"/>
        </w:numPr>
        <w:tabs>
          <w:tab w:val="left" w:pos="426"/>
        </w:tabs>
        <w:suppressAutoHyphens w:val="0"/>
        <w:spacing w:after="160" w:line="259" w:lineRule="auto"/>
        <w:ind w:left="0" w:firstLine="0"/>
        <w:contextualSpacing/>
        <w:jc w:val="both"/>
        <w:rPr>
          <w:sz w:val="28"/>
          <w:szCs w:val="28"/>
          <w:lang w:val="uk-UA"/>
        </w:rPr>
      </w:pPr>
      <w:r w:rsidRPr="003F55BD">
        <w:rPr>
          <w:rFonts w:eastAsia="Calibri"/>
          <w:sz w:val="28"/>
          <w:szCs w:val="28"/>
          <w:lang w:val="uk-UA" w:eastAsia="en-US"/>
        </w:rPr>
        <w:t xml:space="preserve">Звіт </w:t>
      </w:r>
      <w:r w:rsidR="006F2CF2" w:rsidRPr="003F55BD">
        <w:rPr>
          <w:rFonts w:eastAsia="Calibri"/>
          <w:sz w:val="28"/>
          <w:szCs w:val="28"/>
          <w:lang w:val="uk-UA" w:eastAsia="en-US"/>
        </w:rPr>
        <w:t xml:space="preserve">начальника служби у справах дітей </w:t>
      </w:r>
      <w:proofErr w:type="spellStart"/>
      <w:r w:rsidRPr="003F55BD">
        <w:rPr>
          <w:rFonts w:eastAsia="Calibri"/>
          <w:sz w:val="28"/>
          <w:szCs w:val="28"/>
          <w:lang w:val="uk-UA" w:eastAsia="en-US"/>
        </w:rPr>
        <w:t>Петрівської</w:t>
      </w:r>
      <w:proofErr w:type="spellEnd"/>
      <w:r w:rsidRPr="003F55BD">
        <w:rPr>
          <w:rFonts w:eastAsia="Calibri"/>
          <w:sz w:val="28"/>
          <w:szCs w:val="28"/>
          <w:lang w:val="uk-UA" w:eastAsia="en-US"/>
        </w:rPr>
        <w:t xml:space="preserve"> сільської ради </w:t>
      </w:r>
      <w:r w:rsidR="006F2CF2" w:rsidRPr="003F55BD">
        <w:rPr>
          <w:rFonts w:eastAsia="Calibri"/>
          <w:sz w:val="28"/>
          <w:szCs w:val="28"/>
          <w:lang w:val="uk-UA" w:eastAsia="en-US"/>
        </w:rPr>
        <w:t>Мельник О.В.</w:t>
      </w:r>
      <w:r w:rsidRPr="003F55BD">
        <w:rPr>
          <w:rFonts w:eastAsia="Calibri"/>
          <w:sz w:val="28"/>
          <w:szCs w:val="28"/>
          <w:lang w:val="uk-UA" w:eastAsia="en-US"/>
        </w:rPr>
        <w:t xml:space="preserve"> про проведену роботу за 202</w:t>
      </w:r>
      <w:r w:rsidR="006F2CF2" w:rsidRPr="003F55BD">
        <w:rPr>
          <w:rFonts w:eastAsia="Calibri"/>
          <w:sz w:val="28"/>
          <w:szCs w:val="28"/>
          <w:lang w:val="uk-UA" w:eastAsia="en-US"/>
        </w:rPr>
        <w:t>3</w:t>
      </w:r>
      <w:r w:rsidRPr="003F55BD">
        <w:rPr>
          <w:rFonts w:eastAsia="Calibri"/>
          <w:sz w:val="28"/>
          <w:szCs w:val="28"/>
          <w:lang w:val="uk-UA" w:eastAsia="en-US"/>
        </w:rPr>
        <w:t xml:space="preserve"> рік прийняти до відома. </w:t>
      </w:r>
    </w:p>
    <w:p w:rsidR="00D163C6" w:rsidRPr="003F55BD" w:rsidRDefault="00D163C6" w:rsidP="00D163C6">
      <w:pPr>
        <w:tabs>
          <w:tab w:val="left" w:pos="426"/>
        </w:tabs>
        <w:rPr>
          <w:sz w:val="28"/>
          <w:szCs w:val="28"/>
          <w:lang w:val="uk-UA"/>
        </w:rPr>
      </w:pPr>
    </w:p>
    <w:p w:rsidR="00D163C6" w:rsidRPr="003F55BD" w:rsidRDefault="003F55BD" w:rsidP="003F55BD">
      <w:pPr>
        <w:numPr>
          <w:ilvl w:val="0"/>
          <w:numId w:val="2"/>
        </w:numPr>
        <w:tabs>
          <w:tab w:val="left" w:pos="0"/>
          <w:tab w:val="left" w:pos="426"/>
        </w:tabs>
        <w:suppressAutoHyphens w:val="0"/>
        <w:spacing w:after="160" w:line="259" w:lineRule="auto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Роботу</w:t>
      </w:r>
      <w:r w:rsidRPr="003F55BD">
        <w:t xml:space="preserve"> </w:t>
      </w:r>
      <w:r w:rsidRPr="003F55BD">
        <w:rPr>
          <w:sz w:val="28"/>
          <w:szCs w:val="28"/>
          <w:lang w:val="uk-UA"/>
        </w:rPr>
        <w:t xml:space="preserve">служби у справах дітей </w:t>
      </w:r>
      <w:proofErr w:type="spellStart"/>
      <w:r w:rsidRPr="003F55BD">
        <w:rPr>
          <w:sz w:val="28"/>
          <w:szCs w:val="28"/>
          <w:lang w:val="uk-UA"/>
        </w:rPr>
        <w:t>Петрівської</w:t>
      </w:r>
      <w:proofErr w:type="spellEnd"/>
      <w:r w:rsidRPr="003F55BD">
        <w:rPr>
          <w:sz w:val="28"/>
          <w:szCs w:val="28"/>
          <w:lang w:val="uk-UA"/>
        </w:rPr>
        <w:t xml:space="preserve"> сільської ради за 2023 рік</w:t>
      </w:r>
      <w:r w:rsidR="00D163C6" w:rsidRPr="003F55BD">
        <w:rPr>
          <w:sz w:val="28"/>
          <w:szCs w:val="28"/>
          <w:lang w:val="uk-UA"/>
        </w:rPr>
        <w:t xml:space="preserve"> визнати задовільною.</w:t>
      </w:r>
    </w:p>
    <w:p w:rsidR="00D163C6" w:rsidRPr="003F55BD" w:rsidRDefault="00D163C6" w:rsidP="00D163C6">
      <w:pPr>
        <w:tabs>
          <w:tab w:val="left" w:pos="567"/>
        </w:tabs>
        <w:spacing w:after="160" w:line="259" w:lineRule="auto"/>
        <w:contextualSpacing/>
        <w:rPr>
          <w:sz w:val="28"/>
          <w:szCs w:val="28"/>
          <w:lang w:val="uk-UA"/>
        </w:rPr>
      </w:pPr>
      <w:r w:rsidRPr="003F55BD">
        <w:rPr>
          <w:sz w:val="28"/>
          <w:szCs w:val="28"/>
          <w:lang w:val="uk-UA"/>
        </w:rPr>
        <w:t xml:space="preserve">  </w:t>
      </w:r>
    </w:p>
    <w:p w:rsidR="00D163C6" w:rsidRPr="003F55BD" w:rsidRDefault="00D163C6" w:rsidP="00D163C6">
      <w:pPr>
        <w:rPr>
          <w:sz w:val="28"/>
          <w:szCs w:val="28"/>
          <w:lang w:val="uk-UA"/>
        </w:rPr>
      </w:pPr>
    </w:p>
    <w:p w:rsidR="00D163C6" w:rsidRPr="003F55BD" w:rsidRDefault="00D163C6" w:rsidP="00D163C6">
      <w:pPr>
        <w:rPr>
          <w:sz w:val="28"/>
          <w:szCs w:val="28"/>
          <w:lang w:val="uk-UA"/>
        </w:rPr>
      </w:pPr>
    </w:p>
    <w:p w:rsidR="00D163C6" w:rsidRPr="003F55BD" w:rsidRDefault="00D163C6" w:rsidP="00D163C6">
      <w:pPr>
        <w:rPr>
          <w:b/>
          <w:sz w:val="28"/>
          <w:szCs w:val="28"/>
          <w:lang w:val="uk-UA"/>
        </w:rPr>
      </w:pPr>
      <w:r w:rsidRPr="003F55BD">
        <w:rPr>
          <w:b/>
          <w:sz w:val="28"/>
          <w:szCs w:val="28"/>
          <w:lang w:val="uk-UA"/>
        </w:rPr>
        <w:t xml:space="preserve">Сільський голова                                          </w:t>
      </w:r>
      <w:r w:rsidR="00737464" w:rsidRPr="003F55BD">
        <w:rPr>
          <w:b/>
          <w:sz w:val="28"/>
          <w:szCs w:val="28"/>
          <w:lang w:val="uk-UA"/>
        </w:rPr>
        <w:t xml:space="preserve">                          </w:t>
      </w:r>
      <w:r w:rsidRPr="003F55BD">
        <w:rPr>
          <w:b/>
          <w:sz w:val="28"/>
          <w:szCs w:val="28"/>
          <w:lang w:val="uk-UA"/>
        </w:rPr>
        <w:t xml:space="preserve">  </w:t>
      </w:r>
      <w:proofErr w:type="spellStart"/>
      <w:r w:rsidRPr="003F55BD">
        <w:rPr>
          <w:b/>
          <w:sz w:val="28"/>
          <w:szCs w:val="28"/>
          <w:lang w:val="uk-UA"/>
        </w:rPr>
        <w:t>Радіон</w:t>
      </w:r>
      <w:proofErr w:type="spellEnd"/>
      <w:r w:rsidRPr="003F55BD">
        <w:rPr>
          <w:b/>
          <w:sz w:val="28"/>
          <w:szCs w:val="28"/>
          <w:lang w:val="uk-UA"/>
        </w:rPr>
        <w:t xml:space="preserve"> СТАРЕНЬКИЙ </w:t>
      </w:r>
    </w:p>
    <w:p w:rsidR="00D163C6" w:rsidRPr="003F55BD" w:rsidRDefault="00D163C6" w:rsidP="00D163C6">
      <w:pPr>
        <w:rPr>
          <w:b/>
          <w:sz w:val="28"/>
          <w:szCs w:val="28"/>
          <w:lang w:val="uk-UA"/>
        </w:rPr>
      </w:pPr>
    </w:p>
    <w:p w:rsidR="00D163C6" w:rsidRPr="003F55BD" w:rsidRDefault="00D163C6" w:rsidP="00D163C6">
      <w:pPr>
        <w:rPr>
          <w:b/>
          <w:sz w:val="28"/>
          <w:szCs w:val="28"/>
          <w:lang w:val="uk-UA"/>
        </w:rPr>
      </w:pPr>
    </w:p>
    <w:p w:rsidR="00D163C6" w:rsidRPr="003F55BD" w:rsidRDefault="00D163C6" w:rsidP="00D163C6">
      <w:pPr>
        <w:rPr>
          <w:b/>
          <w:sz w:val="28"/>
          <w:szCs w:val="28"/>
          <w:lang w:val="uk-UA"/>
        </w:rPr>
      </w:pPr>
    </w:p>
    <w:p w:rsidR="00D163C6" w:rsidRPr="003F55BD" w:rsidRDefault="00D163C6" w:rsidP="00B416A2">
      <w:pPr>
        <w:jc w:val="center"/>
        <w:rPr>
          <w:lang w:val="uk-UA"/>
        </w:rPr>
      </w:pPr>
    </w:p>
    <w:p w:rsidR="006F2CF2" w:rsidRPr="003F55BD" w:rsidRDefault="006F2CF2" w:rsidP="00B416A2">
      <w:pPr>
        <w:jc w:val="center"/>
        <w:rPr>
          <w:lang w:val="uk-UA"/>
        </w:rPr>
      </w:pPr>
    </w:p>
    <w:p w:rsidR="006F2CF2" w:rsidRPr="003F55BD" w:rsidRDefault="006F2CF2" w:rsidP="00B416A2">
      <w:pPr>
        <w:jc w:val="center"/>
        <w:rPr>
          <w:lang w:val="uk-UA"/>
        </w:rPr>
      </w:pPr>
    </w:p>
    <w:p w:rsidR="00D163C6" w:rsidRPr="003F55BD" w:rsidRDefault="00D163C6" w:rsidP="00B416A2">
      <w:pPr>
        <w:jc w:val="center"/>
        <w:rPr>
          <w:lang w:val="uk-UA"/>
        </w:rPr>
      </w:pPr>
    </w:p>
    <w:p w:rsidR="00D163C6" w:rsidRPr="003F55BD" w:rsidRDefault="00D163C6" w:rsidP="00B416A2">
      <w:pPr>
        <w:jc w:val="center"/>
        <w:rPr>
          <w:lang w:val="uk-UA"/>
        </w:rPr>
      </w:pPr>
    </w:p>
    <w:p w:rsidR="00D163C6" w:rsidRDefault="00D163C6" w:rsidP="00B416A2">
      <w:pPr>
        <w:jc w:val="center"/>
        <w:rPr>
          <w:lang w:val="uk-UA"/>
        </w:rPr>
      </w:pPr>
    </w:p>
    <w:p w:rsidR="003F55BD" w:rsidRDefault="003F55BD" w:rsidP="00B416A2">
      <w:pPr>
        <w:jc w:val="center"/>
        <w:rPr>
          <w:lang w:val="uk-UA"/>
        </w:rPr>
      </w:pPr>
    </w:p>
    <w:p w:rsidR="003F55BD" w:rsidRDefault="003F55BD" w:rsidP="00B416A2">
      <w:pPr>
        <w:jc w:val="center"/>
        <w:rPr>
          <w:lang w:val="uk-UA"/>
        </w:rPr>
      </w:pPr>
    </w:p>
    <w:p w:rsidR="003F55BD" w:rsidRPr="00101954" w:rsidRDefault="003F55BD" w:rsidP="003F55BD">
      <w:pPr>
        <w:jc w:val="center"/>
        <w:rPr>
          <w:lang w:val="uk-UA"/>
        </w:rPr>
      </w:pPr>
      <w:r w:rsidRPr="00101954">
        <w:rPr>
          <w:noProof/>
          <w:lang w:val="uk-UA" w:eastAsia="uk-UA"/>
        </w:rPr>
        <w:lastRenderedPageBreak/>
        <w:drawing>
          <wp:inline distT="0" distB="0" distL="0" distR="0" wp14:anchorId="46E7A906" wp14:editId="404C15CF">
            <wp:extent cx="373380" cy="5029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5029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5BD" w:rsidRPr="00101954" w:rsidRDefault="003F55BD" w:rsidP="003F55BD">
      <w:pPr>
        <w:pBdr>
          <w:bottom w:val="thinThickSmallGap" w:sz="24" w:space="1" w:color="auto"/>
        </w:pBdr>
        <w:jc w:val="center"/>
        <w:rPr>
          <w:b/>
          <w:sz w:val="28"/>
          <w:szCs w:val="28"/>
          <w:lang w:val="uk-UA"/>
        </w:rPr>
      </w:pPr>
      <w:r w:rsidRPr="00101954">
        <w:rPr>
          <w:b/>
          <w:sz w:val="28"/>
          <w:szCs w:val="28"/>
          <w:lang w:val="uk-UA"/>
        </w:rPr>
        <w:t>СЛУЖБА У СПРАВАХ ДІТЕЙ</w:t>
      </w:r>
    </w:p>
    <w:p w:rsidR="003F55BD" w:rsidRPr="00101954" w:rsidRDefault="003F55BD" w:rsidP="003F55BD">
      <w:pPr>
        <w:pBdr>
          <w:bottom w:val="thinThickSmallGap" w:sz="24" w:space="1" w:color="auto"/>
        </w:pBdr>
        <w:jc w:val="center"/>
        <w:rPr>
          <w:b/>
          <w:sz w:val="28"/>
          <w:szCs w:val="28"/>
          <w:lang w:val="uk-UA"/>
        </w:rPr>
      </w:pPr>
      <w:r w:rsidRPr="00101954">
        <w:rPr>
          <w:b/>
          <w:sz w:val="28"/>
          <w:szCs w:val="28"/>
          <w:lang w:val="uk-UA"/>
        </w:rPr>
        <w:t xml:space="preserve">ПЕТРІВСЬКОЇ СІЛЬСЬКОЇ РАДИ </w:t>
      </w:r>
    </w:p>
    <w:p w:rsidR="003F55BD" w:rsidRPr="00101954" w:rsidRDefault="003F55BD" w:rsidP="003F55BD">
      <w:pPr>
        <w:jc w:val="center"/>
        <w:rPr>
          <w:rFonts w:ascii="Arial" w:hAnsi="Arial" w:cs="Arial"/>
          <w:i/>
          <w:sz w:val="20"/>
          <w:szCs w:val="20"/>
          <w:lang w:val="uk-UA"/>
        </w:rPr>
      </w:pPr>
      <w:r w:rsidRPr="00101954">
        <w:rPr>
          <w:sz w:val="20"/>
          <w:szCs w:val="20"/>
          <w:lang w:val="uk-UA"/>
        </w:rPr>
        <w:t xml:space="preserve">вул. Свято-Покровська, 171, с. Нові Петрівці, Вишгородський р-н, Київська обл., 07354, тел. (04596) 4-66-10,  </w:t>
      </w:r>
      <w:r w:rsidRPr="00101954">
        <w:rPr>
          <w:sz w:val="20"/>
          <w:szCs w:val="20"/>
          <w:lang w:val="uk-UA"/>
        </w:rPr>
        <w:br/>
        <w:t xml:space="preserve"> </w:t>
      </w:r>
      <w:r w:rsidRPr="00101954">
        <w:rPr>
          <w:sz w:val="20"/>
          <w:szCs w:val="20"/>
          <w:lang w:val="en-US"/>
        </w:rPr>
        <w:t>e</w:t>
      </w:r>
      <w:r w:rsidRPr="00101954">
        <w:rPr>
          <w:sz w:val="20"/>
          <w:szCs w:val="20"/>
          <w:lang w:val="uk-UA"/>
        </w:rPr>
        <w:t>-</w:t>
      </w:r>
      <w:r w:rsidRPr="00101954">
        <w:rPr>
          <w:sz w:val="20"/>
          <w:szCs w:val="20"/>
          <w:lang w:val="en-US"/>
        </w:rPr>
        <w:t>mail</w:t>
      </w:r>
      <w:r w:rsidRPr="00101954">
        <w:rPr>
          <w:sz w:val="20"/>
          <w:szCs w:val="20"/>
          <w:lang w:val="uk-UA"/>
        </w:rPr>
        <w:t xml:space="preserve">: </w:t>
      </w:r>
      <w:hyperlink r:id="rId8" w:history="1">
        <w:r w:rsidRPr="00101954">
          <w:rPr>
            <w:color w:val="0000FF"/>
            <w:sz w:val="20"/>
            <w:szCs w:val="20"/>
            <w:u w:val="single"/>
            <w:lang w:val="en-US"/>
          </w:rPr>
          <w:t>ssdpetrivskasr</w:t>
        </w:r>
        <w:r w:rsidRPr="00101954">
          <w:rPr>
            <w:color w:val="0000FF"/>
            <w:sz w:val="20"/>
            <w:szCs w:val="20"/>
            <w:u w:val="single"/>
            <w:lang w:val="uk-UA"/>
          </w:rPr>
          <w:t>@</w:t>
        </w:r>
        <w:r w:rsidRPr="00101954">
          <w:rPr>
            <w:color w:val="0000FF"/>
            <w:sz w:val="20"/>
            <w:szCs w:val="20"/>
            <w:u w:val="single"/>
            <w:lang w:val="en-US"/>
          </w:rPr>
          <w:t>gmail</w:t>
        </w:r>
        <w:r w:rsidRPr="00101954">
          <w:rPr>
            <w:color w:val="0000FF"/>
            <w:sz w:val="20"/>
            <w:szCs w:val="20"/>
            <w:u w:val="single"/>
            <w:lang w:val="uk-UA"/>
          </w:rPr>
          <w:t>.</w:t>
        </w:r>
        <w:r w:rsidRPr="00101954">
          <w:rPr>
            <w:color w:val="0000FF"/>
            <w:sz w:val="20"/>
            <w:szCs w:val="20"/>
            <w:u w:val="single"/>
            <w:lang w:val="en-US"/>
          </w:rPr>
          <w:t>com</w:t>
        </w:r>
      </w:hyperlink>
      <w:r w:rsidRPr="00101954">
        <w:rPr>
          <w:sz w:val="20"/>
          <w:szCs w:val="20"/>
          <w:lang w:val="uk-UA"/>
        </w:rPr>
        <w:t xml:space="preserve">, код ЄДРПОУ 44031242   </w:t>
      </w:r>
    </w:p>
    <w:p w:rsidR="003F55BD" w:rsidRPr="00101954" w:rsidRDefault="003F55BD" w:rsidP="003F55BD">
      <w:pPr>
        <w:suppressAutoHyphens w:val="0"/>
        <w:autoSpaceDE w:val="0"/>
        <w:autoSpaceDN w:val="0"/>
        <w:adjustRightInd w:val="0"/>
        <w:rPr>
          <w:color w:val="000000"/>
          <w:lang w:val="uk-UA" w:eastAsia="ru-RU"/>
        </w:rPr>
      </w:pPr>
    </w:p>
    <w:p w:rsidR="003F55BD" w:rsidRPr="004C7865" w:rsidRDefault="003F55BD" w:rsidP="003F55BD">
      <w:pPr>
        <w:suppressAutoHyphens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uk-UA" w:eastAsia="ru-RU"/>
        </w:rPr>
      </w:pPr>
      <w:r w:rsidRPr="004C7865">
        <w:rPr>
          <w:b/>
          <w:color w:val="000000"/>
          <w:sz w:val="28"/>
          <w:szCs w:val="28"/>
          <w:lang w:val="uk-UA" w:eastAsia="ru-RU"/>
        </w:rPr>
        <w:t xml:space="preserve">Звіт про роботу </w:t>
      </w:r>
    </w:p>
    <w:p w:rsidR="003F55BD" w:rsidRPr="004C7865" w:rsidRDefault="003F55BD" w:rsidP="003F55BD">
      <w:pPr>
        <w:suppressAutoHyphens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uk-UA" w:eastAsia="ru-RU"/>
        </w:rPr>
      </w:pPr>
      <w:r w:rsidRPr="004C7865">
        <w:rPr>
          <w:b/>
          <w:color w:val="000000"/>
          <w:sz w:val="28"/>
          <w:szCs w:val="28"/>
          <w:lang w:val="uk-UA" w:eastAsia="ru-RU"/>
        </w:rPr>
        <w:t xml:space="preserve">служби у справах дітей </w:t>
      </w:r>
      <w:proofErr w:type="spellStart"/>
      <w:r w:rsidRPr="004C7865">
        <w:rPr>
          <w:b/>
          <w:color w:val="000000"/>
          <w:sz w:val="28"/>
          <w:szCs w:val="28"/>
          <w:lang w:val="uk-UA" w:eastAsia="ru-RU"/>
        </w:rPr>
        <w:t>Петрівської</w:t>
      </w:r>
      <w:proofErr w:type="spellEnd"/>
      <w:r w:rsidRPr="004C7865">
        <w:rPr>
          <w:b/>
          <w:color w:val="000000"/>
          <w:sz w:val="28"/>
          <w:szCs w:val="28"/>
          <w:lang w:val="uk-UA" w:eastAsia="ru-RU"/>
        </w:rPr>
        <w:t xml:space="preserve"> сільської ради за 202</w:t>
      </w:r>
      <w:r>
        <w:rPr>
          <w:b/>
          <w:color w:val="000000"/>
          <w:sz w:val="28"/>
          <w:szCs w:val="28"/>
          <w:lang w:val="uk-UA" w:eastAsia="ru-RU"/>
        </w:rPr>
        <w:t>3</w:t>
      </w:r>
      <w:r w:rsidRPr="004C7865">
        <w:rPr>
          <w:b/>
          <w:color w:val="000000"/>
          <w:sz w:val="28"/>
          <w:szCs w:val="28"/>
          <w:lang w:val="uk-UA" w:eastAsia="ru-RU"/>
        </w:rPr>
        <w:t xml:space="preserve"> рік</w:t>
      </w:r>
    </w:p>
    <w:p w:rsidR="003F55BD" w:rsidRPr="004C7865" w:rsidRDefault="003F55BD" w:rsidP="003F55BD">
      <w:pPr>
        <w:ind w:firstLine="567"/>
        <w:jc w:val="both"/>
        <w:rPr>
          <w:sz w:val="28"/>
          <w:szCs w:val="28"/>
          <w:lang w:val="uk-UA"/>
        </w:rPr>
      </w:pPr>
    </w:p>
    <w:p w:rsidR="003F55BD" w:rsidRPr="004C7865" w:rsidRDefault="003F55BD" w:rsidP="003F55BD">
      <w:pPr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>Протягом 202</w:t>
      </w:r>
      <w:r>
        <w:rPr>
          <w:sz w:val="28"/>
          <w:szCs w:val="28"/>
          <w:lang w:val="uk-UA"/>
        </w:rPr>
        <w:t>3</w:t>
      </w:r>
      <w:r w:rsidRPr="004C7865">
        <w:rPr>
          <w:sz w:val="28"/>
          <w:szCs w:val="28"/>
          <w:lang w:val="uk-UA"/>
        </w:rPr>
        <w:t xml:space="preserve"> року служба у справах дітей </w:t>
      </w:r>
      <w:proofErr w:type="spellStart"/>
      <w:r w:rsidRPr="004C7865">
        <w:rPr>
          <w:sz w:val="28"/>
          <w:szCs w:val="28"/>
          <w:lang w:val="uk-UA"/>
        </w:rPr>
        <w:t>Петрівської</w:t>
      </w:r>
      <w:proofErr w:type="spellEnd"/>
      <w:r w:rsidRPr="004C7865">
        <w:rPr>
          <w:sz w:val="28"/>
          <w:szCs w:val="28"/>
          <w:lang w:val="uk-UA"/>
        </w:rPr>
        <w:t xml:space="preserve"> сільської ради спрямовувала свою роботу на захист і збереження конституційних прав і свобод дітей у межах своєї компетенції, виконувала доручення голів обласної та районної державних адміністрацій, сільського голови, реалізовувала Програму</w:t>
      </w:r>
      <w:r w:rsidRPr="004C7865">
        <w:rPr>
          <w:rFonts w:ascii="Arial" w:hAnsi="Arial"/>
          <w:sz w:val="28"/>
          <w:szCs w:val="28"/>
          <w:lang w:val="uk-UA"/>
        </w:rPr>
        <w:t xml:space="preserve"> </w:t>
      </w:r>
      <w:r w:rsidRPr="004C7865">
        <w:rPr>
          <w:sz w:val="28"/>
          <w:szCs w:val="28"/>
          <w:lang w:val="uk-UA"/>
        </w:rPr>
        <w:t>забезпечення прав дітей та розвиток сімейних форм виховання «Ща</w:t>
      </w:r>
      <w:r>
        <w:rPr>
          <w:sz w:val="28"/>
          <w:szCs w:val="28"/>
          <w:lang w:val="uk-UA"/>
        </w:rPr>
        <w:t>слива дитина – успішна громада».</w:t>
      </w:r>
    </w:p>
    <w:p w:rsidR="003F55BD" w:rsidRDefault="003F55BD" w:rsidP="003F55BD">
      <w:pPr>
        <w:pStyle w:val="capitalletter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>За офіційними даними на території громади проживає 3</w:t>
      </w:r>
      <w:r>
        <w:rPr>
          <w:sz w:val="28"/>
          <w:szCs w:val="28"/>
          <w:lang w:val="uk-UA"/>
        </w:rPr>
        <w:t xml:space="preserve"> </w:t>
      </w:r>
      <w:r w:rsidRPr="004C7865">
        <w:rPr>
          <w:sz w:val="28"/>
          <w:szCs w:val="28"/>
          <w:lang w:val="uk-UA"/>
        </w:rPr>
        <w:t xml:space="preserve">521 дитина, але фактична їх кількість становить на 30-40% більше. </w:t>
      </w:r>
      <w:r>
        <w:rPr>
          <w:sz w:val="28"/>
          <w:szCs w:val="28"/>
          <w:lang w:val="uk-UA"/>
        </w:rPr>
        <w:t xml:space="preserve">Соціальне сирітство становить 0,85%, що на 0,06 % більше, ніж 2022 року. </w:t>
      </w:r>
    </w:p>
    <w:p w:rsidR="003F55BD" w:rsidRPr="004C7865" w:rsidRDefault="003F55BD" w:rsidP="003F55BD">
      <w:pPr>
        <w:pStyle w:val="capitalletter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обліку служби у справах дітей перебувають та </w:t>
      </w:r>
      <w:r w:rsidRPr="004C7865">
        <w:rPr>
          <w:sz w:val="28"/>
          <w:szCs w:val="28"/>
          <w:lang w:val="uk-UA"/>
        </w:rPr>
        <w:t>потребують особливої соціальної уваги та підтримки:</w:t>
      </w:r>
    </w:p>
    <w:p w:rsidR="003F55BD" w:rsidRPr="004C7865" w:rsidRDefault="003F55BD" w:rsidP="003F55BD">
      <w:pPr>
        <w:pStyle w:val="capitalletter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30</w:t>
      </w:r>
      <w:r w:rsidRPr="004C7865">
        <w:rPr>
          <w:sz w:val="28"/>
          <w:szCs w:val="28"/>
          <w:lang w:val="uk-UA"/>
        </w:rPr>
        <w:t xml:space="preserve"> дітей-сиріт та дітей, позбавлених батьківського піклування</w:t>
      </w:r>
      <w:r>
        <w:rPr>
          <w:sz w:val="28"/>
          <w:szCs w:val="28"/>
          <w:lang w:val="uk-UA"/>
        </w:rPr>
        <w:t>, які перебувають на первинному обліку служби у справах дітей</w:t>
      </w:r>
      <w:r w:rsidRPr="004C7865">
        <w:rPr>
          <w:sz w:val="28"/>
          <w:szCs w:val="28"/>
          <w:lang w:val="uk-UA"/>
        </w:rPr>
        <w:t>;</w:t>
      </w:r>
    </w:p>
    <w:p w:rsidR="003F55BD" w:rsidRPr="004C7865" w:rsidRDefault="003F55BD" w:rsidP="003F55BD">
      <w:pPr>
        <w:pStyle w:val="capitalletter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</w:t>
      </w:r>
      <w:r w:rsidRPr="004C7865">
        <w:rPr>
          <w:sz w:val="28"/>
          <w:szCs w:val="28"/>
          <w:lang w:val="uk-UA"/>
        </w:rPr>
        <w:t xml:space="preserve"> дітей-сиріт та дітей, позбавлених батьківського піклування, які прибули з інших територій;</w:t>
      </w:r>
    </w:p>
    <w:p w:rsidR="003F55BD" w:rsidRDefault="003F55BD" w:rsidP="003F55BD">
      <w:pPr>
        <w:pStyle w:val="capitalletter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64</w:t>
      </w:r>
      <w:r w:rsidRPr="004C7865">
        <w:rPr>
          <w:sz w:val="28"/>
          <w:szCs w:val="28"/>
          <w:lang w:val="uk-UA"/>
        </w:rPr>
        <w:t xml:space="preserve"> д</w:t>
      </w:r>
      <w:r>
        <w:rPr>
          <w:sz w:val="28"/>
          <w:szCs w:val="28"/>
          <w:lang w:val="uk-UA"/>
        </w:rPr>
        <w:t>итини</w:t>
      </w:r>
      <w:r w:rsidRPr="004C7865">
        <w:rPr>
          <w:sz w:val="28"/>
          <w:szCs w:val="28"/>
          <w:lang w:val="uk-UA"/>
        </w:rPr>
        <w:t>, які перебувають у складних життєвих обставинах</w:t>
      </w:r>
      <w:r>
        <w:rPr>
          <w:sz w:val="28"/>
          <w:szCs w:val="28"/>
          <w:lang w:val="uk-UA"/>
        </w:rPr>
        <w:t xml:space="preserve">; </w:t>
      </w:r>
    </w:p>
    <w:p w:rsidR="003F55BD" w:rsidRPr="004C7865" w:rsidRDefault="003F55BD" w:rsidP="003F55BD">
      <w:pPr>
        <w:pStyle w:val="capitalletter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57 дітей, які постраждали внаслідок воєнних дій та збройних конфліктів;</w:t>
      </w:r>
    </w:p>
    <w:p w:rsidR="003F55BD" w:rsidRPr="004C7865" w:rsidRDefault="003F55BD" w:rsidP="003F55BD">
      <w:pPr>
        <w:tabs>
          <w:tab w:val="left" w:pos="3458"/>
        </w:tabs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>10</w:t>
      </w:r>
      <w:r w:rsidRPr="004C7865">
        <w:rPr>
          <w:sz w:val="28"/>
          <w:szCs w:val="28"/>
          <w:lang w:val="uk-UA"/>
        </w:rPr>
        <w:t xml:space="preserve"> д</w:t>
      </w:r>
      <w:r>
        <w:rPr>
          <w:sz w:val="28"/>
          <w:szCs w:val="28"/>
          <w:lang w:val="uk-UA"/>
        </w:rPr>
        <w:t>ітей</w:t>
      </w:r>
      <w:r w:rsidRPr="004C7865">
        <w:rPr>
          <w:sz w:val="28"/>
          <w:szCs w:val="28"/>
          <w:lang w:val="uk-UA"/>
        </w:rPr>
        <w:t xml:space="preserve">, </w:t>
      </w:r>
      <w:r w:rsidRPr="004C7865">
        <w:rPr>
          <w:sz w:val="28"/>
          <w:szCs w:val="28"/>
          <w:lang w:val="uk-UA" w:eastAsia="uk-UA"/>
        </w:rPr>
        <w:t>один із батьків якої загинув (пропав безвісти) у районі проведення антитерористичних операцій, здійснення заходів із забезпечення національної безпеки і оборони, відсічі і стримування збройно</w:t>
      </w:r>
      <w:r>
        <w:rPr>
          <w:sz w:val="28"/>
          <w:szCs w:val="28"/>
          <w:lang w:val="uk-UA" w:eastAsia="uk-UA"/>
        </w:rPr>
        <w:t>ї агресії Російської Федерації</w:t>
      </w:r>
      <w:r w:rsidRPr="004C7865">
        <w:rPr>
          <w:sz w:val="28"/>
          <w:szCs w:val="28"/>
          <w:lang w:val="uk-UA" w:eastAsia="uk-UA"/>
        </w:rPr>
        <w:t xml:space="preserve">, бойових дій чи збройних конфліктів або помер внаслідок поранення, контузії чи каліцтва, одержаних у районі проведення антитерористичних операцій, здійснення заходів із забезпечення національної безпеки і оборони, відсічі і стримування збройної агресії Російської Федерації </w:t>
      </w:r>
      <w:r>
        <w:rPr>
          <w:sz w:val="28"/>
          <w:szCs w:val="28"/>
          <w:lang w:val="uk-UA" w:eastAsia="uk-UA"/>
        </w:rPr>
        <w:t>на території України</w:t>
      </w:r>
      <w:r w:rsidRPr="004C7865">
        <w:rPr>
          <w:sz w:val="28"/>
          <w:szCs w:val="28"/>
          <w:lang w:val="uk-UA" w:eastAsia="uk-UA"/>
        </w:rPr>
        <w:t xml:space="preserve">, бойових дій чи збройних конфліктів, а також внаслідок захворювання, одержаного у період участі в антитерористичній операції, у здійсненні заходів із забезпечення національної безпеки і оборони, відсічі і стримування збройної агресії Російської Федерації </w:t>
      </w:r>
      <w:r>
        <w:rPr>
          <w:sz w:val="28"/>
          <w:szCs w:val="28"/>
          <w:lang w:val="uk-UA" w:eastAsia="uk-UA"/>
        </w:rPr>
        <w:t>на території України</w:t>
      </w:r>
      <w:r w:rsidRPr="004C7865">
        <w:rPr>
          <w:sz w:val="28"/>
          <w:szCs w:val="28"/>
          <w:lang w:val="uk-UA" w:eastAsia="uk-UA"/>
        </w:rPr>
        <w:t>;</w:t>
      </w:r>
    </w:p>
    <w:p w:rsidR="003F55BD" w:rsidRPr="004C7865" w:rsidRDefault="003F55BD" w:rsidP="003F55BD">
      <w:pPr>
        <w:pStyle w:val="capitalletter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636</w:t>
      </w:r>
      <w:r w:rsidRPr="004C7865">
        <w:rPr>
          <w:sz w:val="28"/>
          <w:szCs w:val="28"/>
          <w:lang w:val="uk-UA"/>
        </w:rPr>
        <w:t xml:space="preserve"> д</w:t>
      </w:r>
      <w:r>
        <w:rPr>
          <w:sz w:val="28"/>
          <w:szCs w:val="28"/>
          <w:lang w:val="uk-UA"/>
        </w:rPr>
        <w:t>итини</w:t>
      </w:r>
      <w:r w:rsidRPr="004C7865">
        <w:rPr>
          <w:sz w:val="28"/>
          <w:szCs w:val="28"/>
          <w:lang w:val="uk-UA"/>
        </w:rPr>
        <w:t xml:space="preserve">, які проживають у </w:t>
      </w:r>
      <w:r>
        <w:rPr>
          <w:sz w:val="28"/>
          <w:szCs w:val="28"/>
          <w:lang w:val="uk-UA"/>
        </w:rPr>
        <w:t>187</w:t>
      </w:r>
      <w:r w:rsidRPr="004C7865">
        <w:rPr>
          <w:sz w:val="28"/>
          <w:szCs w:val="28"/>
          <w:lang w:val="uk-UA"/>
        </w:rPr>
        <w:t xml:space="preserve"> багатодітних сім’ях;</w:t>
      </w:r>
    </w:p>
    <w:p w:rsidR="003F55BD" w:rsidRDefault="003F55BD" w:rsidP="003F55BD">
      <w:pPr>
        <w:pStyle w:val="capitalletter"/>
        <w:numPr>
          <w:ilvl w:val="0"/>
          <w:numId w:val="3"/>
        </w:numPr>
        <w:tabs>
          <w:tab w:val="left" w:pos="709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85</w:t>
      </w:r>
      <w:r w:rsidRPr="004C7865">
        <w:rPr>
          <w:sz w:val="28"/>
          <w:szCs w:val="28"/>
          <w:lang w:val="uk-UA"/>
        </w:rPr>
        <w:t xml:space="preserve"> дітей із числа внутрішньо переміщених осіб;  </w:t>
      </w:r>
    </w:p>
    <w:p w:rsidR="003F55BD" w:rsidRPr="004C7865" w:rsidRDefault="003F55BD" w:rsidP="003F55BD">
      <w:pPr>
        <w:pStyle w:val="capitalletter"/>
        <w:numPr>
          <w:ilvl w:val="0"/>
          <w:numId w:val="3"/>
        </w:numPr>
        <w:tabs>
          <w:tab w:val="left" w:pos="709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22 осіб із числа дітей-сиріт та дітей, позбавлених батьківського піклування;</w:t>
      </w:r>
    </w:p>
    <w:p w:rsidR="003F55BD" w:rsidRPr="004C7865" w:rsidRDefault="003F55BD" w:rsidP="003F55BD">
      <w:pPr>
        <w:pStyle w:val="capitalletter"/>
        <w:numPr>
          <w:ilvl w:val="0"/>
          <w:numId w:val="3"/>
        </w:numPr>
        <w:tabs>
          <w:tab w:val="left" w:pos="709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 xml:space="preserve">а також діти із малозабезпечених сімей; діти, які виховуються одним із батьків; </w:t>
      </w:r>
      <w:r>
        <w:rPr>
          <w:sz w:val="28"/>
          <w:szCs w:val="28"/>
          <w:lang w:val="uk-UA"/>
        </w:rPr>
        <w:t xml:space="preserve">діти, батьки яких призвані до лав Збройних сил України; </w:t>
      </w:r>
      <w:r w:rsidRPr="004C7865">
        <w:rPr>
          <w:sz w:val="28"/>
          <w:szCs w:val="28"/>
          <w:lang w:val="uk-UA"/>
        </w:rPr>
        <w:t>діти осіб, визнаних  учасниками бойових дій</w:t>
      </w:r>
      <w:r>
        <w:rPr>
          <w:sz w:val="28"/>
          <w:szCs w:val="28"/>
          <w:lang w:val="uk-UA"/>
        </w:rPr>
        <w:t>;</w:t>
      </w:r>
      <w:r w:rsidRPr="004C7865">
        <w:rPr>
          <w:sz w:val="28"/>
          <w:szCs w:val="28"/>
          <w:lang w:val="uk-UA"/>
        </w:rPr>
        <w:t xml:space="preserve"> діти соціальної сфери села тощо.</w:t>
      </w:r>
    </w:p>
    <w:p w:rsidR="003F55BD" w:rsidRPr="004C7865" w:rsidRDefault="003F55BD" w:rsidP="003F55BD">
      <w:pPr>
        <w:ind w:firstLine="709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lastRenderedPageBreak/>
        <w:t xml:space="preserve">На території громади функціонує </w:t>
      </w:r>
      <w:r>
        <w:rPr>
          <w:sz w:val="28"/>
          <w:szCs w:val="28"/>
          <w:lang w:val="uk-UA"/>
        </w:rPr>
        <w:t xml:space="preserve">прийомна сім’я </w:t>
      </w:r>
      <w:r w:rsidRPr="004C7865">
        <w:rPr>
          <w:sz w:val="28"/>
          <w:szCs w:val="28"/>
          <w:lang w:val="uk-UA"/>
        </w:rPr>
        <w:t>Бондаренків у с. Старі Петрівці, у як</w:t>
      </w:r>
      <w:r>
        <w:rPr>
          <w:sz w:val="28"/>
          <w:szCs w:val="28"/>
          <w:lang w:val="uk-UA"/>
        </w:rPr>
        <w:t>ій</w:t>
      </w:r>
      <w:r w:rsidRPr="004C7865">
        <w:rPr>
          <w:sz w:val="28"/>
          <w:szCs w:val="28"/>
          <w:lang w:val="uk-UA"/>
        </w:rPr>
        <w:t xml:space="preserve"> виховується </w:t>
      </w:r>
      <w:r>
        <w:rPr>
          <w:sz w:val="28"/>
          <w:szCs w:val="28"/>
          <w:lang w:val="uk-UA"/>
        </w:rPr>
        <w:t>1</w:t>
      </w:r>
      <w:r w:rsidRPr="004C7865">
        <w:rPr>
          <w:sz w:val="28"/>
          <w:szCs w:val="28"/>
          <w:lang w:val="uk-UA"/>
        </w:rPr>
        <w:t xml:space="preserve"> власн</w:t>
      </w:r>
      <w:r>
        <w:rPr>
          <w:sz w:val="28"/>
          <w:szCs w:val="28"/>
          <w:lang w:val="uk-UA"/>
        </w:rPr>
        <w:t>а</w:t>
      </w:r>
      <w:r w:rsidRPr="004C7865">
        <w:rPr>
          <w:sz w:val="28"/>
          <w:szCs w:val="28"/>
          <w:lang w:val="uk-UA"/>
        </w:rPr>
        <w:t xml:space="preserve"> д</w:t>
      </w:r>
      <w:r>
        <w:rPr>
          <w:sz w:val="28"/>
          <w:szCs w:val="28"/>
          <w:lang w:val="uk-UA"/>
        </w:rPr>
        <w:t>итина, 3</w:t>
      </w:r>
      <w:r w:rsidRPr="004C7865">
        <w:rPr>
          <w:sz w:val="28"/>
          <w:szCs w:val="28"/>
          <w:lang w:val="uk-UA"/>
        </w:rPr>
        <w:t xml:space="preserve"> дітей, позбав</w:t>
      </w:r>
      <w:r>
        <w:rPr>
          <w:sz w:val="28"/>
          <w:szCs w:val="28"/>
          <w:lang w:val="uk-UA"/>
        </w:rPr>
        <w:t xml:space="preserve">лених батьківського піклування, та 1 особа з числа дітей, позбавлених батьківського піклування. На початку повномасштабного вторгнення російської федерації в Україну прийомну сім’ю було </w:t>
      </w:r>
      <w:proofErr w:type="spellStart"/>
      <w:r>
        <w:rPr>
          <w:sz w:val="28"/>
          <w:szCs w:val="28"/>
          <w:lang w:val="uk-UA"/>
        </w:rPr>
        <w:t>евакуйовано</w:t>
      </w:r>
      <w:proofErr w:type="spellEnd"/>
      <w:r>
        <w:rPr>
          <w:sz w:val="28"/>
          <w:szCs w:val="28"/>
          <w:lang w:val="uk-UA"/>
        </w:rPr>
        <w:t xml:space="preserve"> до Нідерландів, де вона перебуває й на даний час. </w:t>
      </w:r>
    </w:p>
    <w:p w:rsidR="003F55BD" w:rsidRPr="004C7865" w:rsidRDefault="003F55BD" w:rsidP="003F55BD">
      <w:pPr>
        <w:pStyle w:val="capitalletter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 xml:space="preserve">На первинному обліку служби у справах дітей перебуває: </w:t>
      </w:r>
      <w:r>
        <w:rPr>
          <w:sz w:val="28"/>
          <w:szCs w:val="28"/>
          <w:lang w:val="uk-UA"/>
        </w:rPr>
        <w:t>30</w:t>
      </w:r>
      <w:r w:rsidRPr="004C7865">
        <w:rPr>
          <w:sz w:val="28"/>
          <w:szCs w:val="28"/>
          <w:lang w:val="uk-UA"/>
        </w:rPr>
        <w:t xml:space="preserve"> дітей-сиріт та дітей, позбавлених батьківського піклування, з яких: </w:t>
      </w:r>
      <w:r>
        <w:rPr>
          <w:sz w:val="28"/>
          <w:szCs w:val="28"/>
          <w:lang w:val="uk-UA"/>
        </w:rPr>
        <w:t>30</w:t>
      </w:r>
      <w:r w:rsidRPr="004C7865">
        <w:rPr>
          <w:sz w:val="28"/>
          <w:szCs w:val="28"/>
          <w:lang w:val="uk-UA"/>
        </w:rPr>
        <w:t xml:space="preserve"> влаштовані в сімейні формі виховання (сім’ї опікунів, піклувальників, прийомна сім’я)</w:t>
      </w:r>
      <w:r>
        <w:rPr>
          <w:sz w:val="28"/>
          <w:szCs w:val="28"/>
          <w:lang w:val="uk-UA"/>
        </w:rPr>
        <w:t xml:space="preserve">. </w:t>
      </w:r>
      <w:r w:rsidRPr="004C7865">
        <w:rPr>
          <w:sz w:val="28"/>
          <w:szCs w:val="28"/>
          <w:lang w:val="uk-UA"/>
        </w:rPr>
        <w:t xml:space="preserve">Сімейними формами виховання охоплено </w:t>
      </w:r>
      <w:r>
        <w:rPr>
          <w:sz w:val="28"/>
          <w:szCs w:val="28"/>
          <w:lang w:val="uk-UA"/>
        </w:rPr>
        <w:t>100</w:t>
      </w:r>
      <w:r w:rsidRPr="004C7865">
        <w:rPr>
          <w:sz w:val="28"/>
          <w:szCs w:val="28"/>
          <w:lang w:val="uk-UA"/>
        </w:rPr>
        <w:t xml:space="preserve">%, що перевищує середній </w:t>
      </w:r>
      <w:r>
        <w:rPr>
          <w:sz w:val="28"/>
          <w:szCs w:val="28"/>
          <w:lang w:val="uk-UA"/>
        </w:rPr>
        <w:t xml:space="preserve">показник по Київській області та на 4% більше, ніж за звітний період минулого року. </w:t>
      </w:r>
      <w:r w:rsidRPr="004C7865">
        <w:rPr>
          <w:sz w:val="28"/>
          <w:szCs w:val="28"/>
          <w:lang w:val="uk-UA"/>
        </w:rPr>
        <w:t xml:space="preserve">На території громади проживає </w:t>
      </w:r>
      <w:r>
        <w:rPr>
          <w:sz w:val="28"/>
          <w:szCs w:val="28"/>
          <w:lang w:val="uk-UA"/>
        </w:rPr>
        <w:t>12</w:t>
      </w:r>
      <w:r w:rsidRPr="004C7865">
        <w:rPr>
          <w:sz w:val="28"/>
          <w:szCs w:val="28"/>
          <w:lang w:val="uk-UA"/>
        </w:rPr>
        <w:t xml:space="preserve"> дітей-сиріт та дітей, позбавлених батьківського піклування, що прибули з інших регіонів України та громад Вишгородського району, та 2</w:t>
      </w:r>
      <w:r>
        <w:rPr>
          <w:sz w:val="28"/>
          <w:szCs w:val="28"/>
          <w:lang w:val="uk-UA"/>
        </w:rPr>
        <w:t>4</w:t>
      </w:r>
      <w:r w:rsidRPr="004C7865">
        <w:rPr>
          <w:sz w:val="28"/>
          <w:szCs w:val="28"/>
          <w:lang w:val="uk-UA"/>
        </w:rPr>
        <w:t xml:space="preserve"> усиновлен</w:t>
      </w:r>
      <w:r>
        <w:rPr>
          <w:sz w:val="28"/>
          <w:szCs w:val="28"/>
          <w:lang w:val="uk-UA"/>
        </w:rPr>
        <w:t>і</w:t>
      </w:r>
      <w:r w:rsidRPr="004C7865">
        <w:rPr>
          <w:sz w:val="28"/>
          <w:szCs w:val="28"/>
          <w:lang w:val="uk-UA"/>
        </w:rPr>
        <w:t xml:space="preserve"> д</w:t>
      </w:r>
      <w:r>
        <w:rPr>
          <w:sz w:val="28"/>
          <w:szCs w:val="28"/>
          <w:lang w:val="uk-UA"/>
        </w:rPr>
        <w:t>итини, за умовами проживання та виховання яких здійснюється нагляд.</w:t>
      </w:r>
    </w:p>
    <w:p w:rsidR="003F55BD" w:rsidRDefault="003F55BD" w:rsidP="003F55BD">
      <w:pPr>
        <w:pStyle w:val="capitalletter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 xml:space="preserve">Служба у справах дітей та сім’ї постійно здійснює контроль за умовами проживання та виховання дітей-сиріт та дітей, позбавлених батьківського піклування, нагляд за умовами проживання та виховання усиновлених дітей. Протягом року здійснено перевірку </w:t>
      </w:r>
      <w:r>
        <w:rPr>
          <w:sz w:val="28"/>
          <w:szCs w:val="28"/>
          <w:lang w:val="uk-UA"/>
        </w:rPr>
        <w:t>30</w:t>
      </w:r>
      <w:r w:rsidRPr="004C7865">
        <w:rPr>
          <w:sz w:val="28"/>
          <w:szCs w:val="28"/>
          <w:lang w:val="uk-UA"/>
        </w:rPr>
        <w:t xml:space="preserve"> сімей опікунів/піклувальників та </w:t>
      </w:r>
      <w:r>
        <w:rPr>
          <w:sz w:val="28"/>
          <w:szCs w:val="28"/>
          <w:lang w:val="uk-UA"/>
        </w:rPr>
        <w:t>9</w:t>
      </w:r>
      <w:r w:rsidRPr="004C786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усиновлених дітей</w:t>
      </w:r>
      <w:r w:rsidRPr="004C7865">
        <w:rPr>
          <w:sz w:val="28"/>
          <w:szCs w:val="28"/>
          <w:lang w:val="uk-UA"/>
        </w:rPr>
        <w:t xml:space="preserve">. У результаті проведених обстежень порушень прав та інтересів дітей не виявлено. </w:t>
      </w:r>
    </w:p>
    <w:p w:rsidR="003F55BD" w:rsidRPr="004C7865" w:rsidRDefault="003F55BD" w:rsidP="003F55BD">
      <w:pPr>
        <w:pStyle w:val="capitalletter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зв’язку із повномасштабним вторгненням російської федерації в Україну на даний час за межами України перебуває 5 дітей у супроводі своїх законних представників (Італія, Німеччина, Грузія). З опікунами, піклувальниками постійно здійснюється зв'язок. Порушень прав дітей не виявлено. У  2022 році 21 дитина-сирота та дитина, позбавлена батьківського піклування, були тимчасово переміщені (евакуйовані) разом з опікунами в безпечні регіони та за межі України, в тому числі за межі України – 16. </w:t>
      </w:r>
    </w:p>
    <w:p w:rsidR="003F55BD" w:rsidRPr="004C7865" w:rsidRDefault="003F55BD" w:rsidP="003F55BD">
      <w:pPr>
        <w:pStyle w:val="capitalletter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 xml:space="preserve">За минулий рік з первинного обліку знято </w:t>
      </w:r>
      <w:r>
        <w:rPr>
          <w:sz w:val="28"/>
          <w:szCs w:val="28"/>
          <w:lang w:val="uk-UA"/>
        </w:rPr>
        <w:t>6</w:t>
      </w:r>
      <w:r w:rsidRPr="004C7865">
        <w:rPr>
          <w:sz w:val="28"/>
          <w:szCs w:val="28"/>
          <w:lang w:val="uk-UA"/>
        </w:rPr>
        <w:t xml:space="preserve"> дітей-сиріт та дітей, позбавлених батьківського піклування, у зв’язку із досягненням повноліття. </w:t>
      </w:r>
      <w:r>
        <w:rPr>
          <w:sz w:val="28"/>
          <w:szCs w:val="28"/>
          <w:lang w:val="uk-UA"/>
        </w:rPr>
        <w:t xml:space="preserve">5 дітям </w:t>
      </w:r>
      <w:r w:rsidRPr="004C7865">
        <w:rPr>
          <w:sz w:val="28"/>
          <w:szCs w:val="28"/>
          <w:lang w:val="uk-UA"/>
        </w:rPr>
        <w:t xml:space="preserve">виплачена одноразова матеріальна допомога у розмірі </w:t>
      </w:r>
      <w:r>
        <w:rPr>
          <w:sz w:val="28"/>
          <w:szCs w:val="28"/>
          <w:lang w:val="uk-UA"/>
        </w:rPr>
        <w:t>10</w:t>
      </w:r>
      <w:r w:rsidRPr="004C7865">
        <w:rPr>
          <w:sz w:val="28"/>
          <w:szCs w:val="28"/>
          <w:lang w:val="uk-UA"/>
        </w:rPr>
        <w:t xml:space="preserve"> тис. грн. </w:t>
      </w:r>
      <w:r>
        <w:rPr>
          <w:sz w:val="28"/>
          <w:szCs w:val="28"/>
          <w:lang w:val="uk-UA"/>
        </w:rPr>
        <w:t xml:space="preserve">кожному. Одній дитині така допомога буде виплачена на початку наступного року. </w:t>
      </w:r>
      <w:r w:rsidRPr="004C7865">
        <w:rPr>
          <w:sz w:val="28"/>
          <w:szCs w:val="28"/>
          <w:lang w:val="uk-UA"/>
        </w:rPr>
        <w:t>Протягом 202</w:t>
      </w:r>
      <w:r>
        <w:rPr>
          <w:sz w:val="28"/>
          <w:szCs w:val="28"/>
          <w:lang w:val="uk-UA"/>
        </w:rPr>
        <w:t>3</w:t>
      </w:r>
      <w:r w:rsidRPr="004C7865">
        <w:rPr>
          <w:sz w:val="28"/>
          <w:szCs w:val="28"/>
          <w:lang w:val="uk-UA"/>
        </w:rPr>
        <w:t xml:space="preserve"> року на первинний облік </w:t>
      </w:r>
      <w:r>
        <w:rPr>
          <w:sz w:val="28"/>
          <w:szCs w:val="28"/>
          <w:lang w:val="uk-UA"/>
        </w:rPr>
        <w:t xml:space="preserve">служби </w:t>
      </w:r>
      <w:r w:rsidRPr="004C7865">
        <w:rPr>
          <w:sz w:val="28"/>
          <w:szCs w:val="28"/>
          <w:lang w:val="uk-UA"/>
        </w:rPr>
        <w:t>взято</w:t>
      </w:r>
      <w:r>
        <w:rPr>
          <w:sz w:val="28"/>
          <w:szCs w:val="28"/>
          <w:lang w:val="uk-UA"/>
        </w:rPr>
        <w:t xml:space="preserve"> 7</w:t>
      </w:r>
      <w:r w:rsidRPr="004C7865">
        <w:rPr>
          <w:sz w:val="28"/>
          <w:szCs w:val="28"/>
          <w:lang w:val="uk-UA"/>
        </w:rPr>
        <w:t xml:space="preserve"> дітей</w:t>
      </w:r>
      <w:r>
        <w:rPr>
          <w:sz w:val="28"/>
          <w:szCs w:val="28"/>
          <w:lang w:val="uk-UA"/>
        </w:rPr>
        <w:t xml:space="preserve">, всі влаштовані в сімейні форми виховання. </w:t>
      </w:r>
      <w:r w:rsidRPr="004C7865">
        <w:rPr>
          <w:sz w:val="28"/>
          <w:szCs w:val="28"/>
          <w:lang w:val="uk-UA"/>
        </w:rPr>
        <w:t xml:space="preserve">На облік служби взято </w:t>
      </w:r>
      <w:r>
        <w:rPr>
          <w:sz w:val="28"/>
          <w:szCs w:val="28"/>
          <w:lang w:val="uk-UA"/>
        </w:rPr>
        <w:t>6</w:t>
      </w:r>
      <w:r w:rsidRPr="004C7865">
        <w:rPr>
          <w:sz w:val="28"/>
          <w:szCs w:val="28"/>
          <w:lang w:val="uk-UA"/>
        </w:rPr>
        <w:t xml:space="preserve"> кандидат</w:t>
      </w:r>
      <w:r>
        <w:rPr>
          <w:sz w:val="28"/>
          <w:szCs w:val="28"/>
          <w:lang w:val="uk-UA"/>
        </w:rPr>
        <w:t xml:space="preserve">ів в опікуни, в сім’ї яких влаштовано 8. На обліку потенційних опікунів, піклувальників перебуває 2 кандидатів. </w:t>
      </w:r>
    </w:p>
    <w:p w:rsidR="003F55BD" w:rsidRDefault="003F55BD" w:rsidP="003F55BD">
      <w:pPr>
        <w:pStyle w:val="capitalletter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 xml:space="preserve">Протягом року виявлено </w:t>
      </w:r>
      <w:r>
        <w:rPr>
          <w:sz w:val="28"/>
          <w:szCs w:val="28"/>
          <w:lang w:val="uk-UA"/>
        </w:rPr>
        <w:t>7</w:t>
      </w:r>
      <w:r w:rsidRPr="004C7865">
        <w:rPr>
          <w:sz w:val="28"/>
          <w:szCs w:val="28"/>
          <w:lang w:val="uk-UA"/>
        </w:rPr>
        <w:t xml:space="preserve"> дітей, які залишилися без батьківського піклування та потребували соціально-правового захисту</w:t>
      </w:r>
      <w:r>
        <w:rPr>
          <w:sz w:val="28"/>
          <w:szCs w:val="28"/>
          <w:lang w:val="uk-UA"/>
        </w:rPr>
        <w:t>:</w:t>
      </w:r>
      <w:r w:rsidRPr="004C786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5</w:t>
      </w:r>
      <w:r w:rsidRPr="004C7865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батьки яких ухилялися від виконання батьківських обов’язків</w:t>
      </w:r>
      <w:r w:rsidRPr="004C7865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2</w:t>
      </w:r>
      <w:r w:rsidRPr="004C7865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 xml:space="preserve">батьки яких померли. Вжито заходів щодо соціально-правового захисту </w:t>
      </w:r>
      <w:r w:rsidRPr="004C7865">
        <w:rPr>
          <w:sz w:val="28"/>
          <w:szCs w:val="28"/>
          <w:lang w:val="uk-UA"/>
        </w:rPr>
        <w:t xml:space="preserve">дітей, </w:t>
      </w:r>
      <w:r>
        <w:rPr>
          <w:sz w:val="28"/>
          <w:szCs w:val="28"/>
          <w:lang w:val="uk-UA"/>
        </w:rPr>
        <w:t xml:space="preserve">їх </w:t>
      </w:r>
      <w:r w:rsidRPr="004C7865">
        <w:rPr>
          <w:sz w:val="28"/>
          <w:szCs w:val="28"/>
          <w:lang w:val="uk-UA"/>
        </w:rPr>
        <w:t xml:space="preserve">влаштування та надання відповідного юридичного статусу. </w:t>
      </w:r>
    </w:p>
    <w:p w:rsidR="003F55BD" w:rsidRPr="004C7865" w:rsidRDefault="003F55BD" w:rsidP="003F55BD">
      <w:pPr>
        <w:pStyle w:val="capitalletter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71820">
        <w:rPr>
          <w:sz w:val="28"/>
          <w:szCs w:val="28"/>
          <w:lang w:val="uk-UA"/>
        </w:rPr>
        <w:t xml:space="preserve">В межах своїх повноважень взяли участь у </w:t>
      </w:r>
      <w:r>
        <w:rPr>
          <w:sz w:val="28"/>
          <w:szCs w:val="28"/>
          <w:lang w:val="uk-UA"/>
        </w:rPr>
        <w:t>37</w:t>
      </w:r>
      <w:r w:rsidRPr="00E71820">
        <w:rPr>
          <w:sz w:val="28"/>
          <w:szCs w:val="28"/>
          <w:lang w:val="uk-UA"/>
        </w:rPr>
        <w:t xml:space="preserve"> судових засіданнях з метою представлення інтересів дітей</w:t>
      </w:r>
      <w:r>
        <w:rPr>
          <w:sz w:val="28"/>
          <w:szCs w:val="28"/>
          <w:lang w:val="uk-UA"/>
        </w:rPr>
        <w:t>.</w:t>
      </w:r>
    </w:p>
    <w:p w:rsidR="003F55BD" w:rsidRPr="004C7865" w:rsidRDefault="003F55BD" w:rsidP="003F55BD">
      <w:pPr>
        <w:tabs>
          <w:tab w:val="left" w:pos="708"/>
        </w:tabs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>Здійснюється видача посвідчень батькам та дітям з багатодітних родин. Протягом 202</w:t>
      </w:r>
      <w:r>
        <w:rPr>
          <w:sz w:val="28"/>
          <w:szCs w:val="28"/>
          <w:lang w:val="uk-UA"/>
        </w:rPr>
        <w:t>3</w:t>
      </w:r>
      <w:r w:rsidRPr="004C7865">
        <w:rPr>
          <w:sz w:val="28"/>
          <w:szCs w:val="28"/>
          <w:lang w:val="uk-UA"/>
        </w:rPr>
        <w:t xml:space="preserve"> року видано </w:t>
      </w:r>
      <w:r>
        <w:rPr>
          <w:sz w:val="28"/>
          <w:szCs w:val="28"/>
          <w:lang w:val="uk-UA"/>
        </w:rPr>
        <w:t>30</w:t>
      </w:r>
      <w:r w:rsidRPr="004C7865">
        <w:rPr>
          <w:sz w:val="28"/>
          <w:szCs w:val="28"/>
          <w:lang w:val="uk-UA"/>
        </w:rPr>
        <w:t xml:space="preserve"> посвідчення батькам та </w:t>
      </w:r>
      <w:r>
        <w:rPr>
          <w:sz w:val="28"/>
          <w:szCs w:val="28"/>
          <w:lang w:val="uk-UA"/>
        </w:rPr>
        <w:t>62</w:t>
      </w:r>
      <w:r w:rsidRPr="004C7865">
        <w:rPr>
          <w:sz w:val="28"/>
          <w:szCs w:val="28"/>
          <w:lang w:val="uk-UA"/>
        </w:rPr>
        <w:t xml:space="preserve"> посвідчення дітям. </w:t>
      </w:r>
      <w:r>
        <w:rPr>
          <w:sz w:val="28"/>
          <w:szCs w:val="28"/>
          <w:lang w:val="uk-UA"/>
        </w:rPr>
        <w:lastRenderedPageBreak/>
        <w:t>Служба підключена до Системи «Реєстр посвідчень батьків багатодітної сім’ї та дитини з багатодітної сім’ї».</w:t>
      </w:r>
    </w:p>
    <w:p w:rsidR="003F55BD" w:rsidRPr="004C7865" w:rsidRDefault="003F55BD" w:rsidP="003F55BD">
      <w:pPr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 w:eastAsia="ru-RU"/>
        </w:rPr>
        <w:t xml:space="preserve">Проведено </w:t>
      </w:r>
      <w:r>
        <w:rPr>
          <w:sz w:val="28"/>
          <w:szCs w:val="28"/>
          <w:lang w:val="uk-UA" w:eastAsia="ru-RU"/>
        </w:rPr>
        <w:t>18</w:t>
      </w:r>
      <w:r w:rsidRPr="004C7865">
        <w:rPr>
          <w:sz w:val="28"/>
          <w:szCs w:val="28"/>
          <w:lang w:val="uk-UA" w:eastAsia="ru-RU"/>
        </w:rPr>
        <w:t xml:space="preserve"> засідань комісії з питань захисту прав дитини </w:t>
      </w:r>
      <w:proofErr w:type="spellStart"/>
      <w:r w:rsidRPr="004C7865">
        <w:rPr>
          <w:sz w:val="28"/>
          <w:szCs w:val="28"/>
          <w:lang w:val="uk-UA" w:eastAsia="ru-RU"/>
        </w:rPr>
        <w:t>Петрівської</w:t>
      </w:r>
      <w:proofErr w:type="spellEnd"/>
      <w:r w:rsidRPr="004C7865">
        <w:rPr>
          <w:sz w:val="28"/>
          <w:szCs w:val="28"/>
          <w:lang w:val="uk-UA" w:eastAsia="ru-RU"/>
        </w:rPr>
        <w:t xml:space="preserve"> сільської ради, </w:t>
      </w:r>
      <w:r w:rsidRPr="008E6C6F">
        <w:rPr>
          <w:sz w:val="28"/>
          <w:szCs w:val="28"/>
          <w:lang w:val="uk-UA" w:eastAsia="ru-RU"/>
        </w:rPr>
        <w:t xml:space="preserve">розглянуто </w:t>
      </w:r>
      <w:r>
        <w:rPr>
          <w:sz w:val="28"/>
          <w:szCs w:val="28"/>
          <w:lang w:val="uk-UA" w:eastAsia="ru-RU"/>
        </w:rPr>
        <w:t>199</w:t>
      </w:r>
      <w:r w:rsidRPr="008E6C6F">
        <w:rPr>
          <w:sz w:val="28"/>
          <w:szCs w:val="28"/>
          <w:lang w:val="uk-UA" w:eastAsia="ru-RU"/>
        </w:rPr>
        <w:t xml:space="preserve"> питання та підготовлено </w:t>
      </w:r>
      <w:r>
        <w:rPr>
          <w:sz w:val="28"/>
          <w:szCs w:val="28"/>
          <w:lang w:val="uk-UA" w:eastAsia="ru-RU"/>
        </w:rPr>
        <w:t>189</w:t>
      </w:r>
      <w:r w:rsidRPr="008E6C6F">
        <w:rPr>
          <w:sz w:val="28"/>
          <w:szCs w:val="28"/>
          <w:lang w:val="uk-UA" w:eastAsia="ru-RU"/>
        </w:rPr>
        <w:t xml:space="preserve"> проектів рішень. </w:t>
      </w:r>
      <w:r w:rsidRPr="008E6C6F">
        <w:rPr>
          <w:sz w:val="28"/>
          <w:szCs w:val="28"/>
          <w:lang w:val="uk-UA"/>
        </w:rPr>
        <w:t>На засіданнях розглядалися питання про доцільніст</w:t>
      </w:r>
      <w:r>
        <w:rPr>
          <w:sz w:val="28"/>
          <w:szCs w:val="28"/>
          <w:lang w:val="uk-UA"/>
        </w:rPr>
        <w:t xml:space="preserve">ь позбавлення батьківських прав, </w:t>
      </w:r>
      <w:r w:rsidRPr="008E6C6F">
        <w:rPr>
          <w:sz w:val="28"/>
          <w:szCs w:val="28"/>
          <w:lang w:val="uk-UA"/>
        </w:rPr>
        <w:t xml:space="preserve">про підтвердження місця проживання дитини, про визначення способів участі одного з батьків у вихованні дитини, </w:t>
      </w:r>
      <w:r>
        <w:rPr>
          <w:sz w:val="28"/>
          <w:szCs w:val="28"/>
          <w:lang w:val="uk-UA"/>
        </w:rPr>
        <w:t xml:space="preserve">про надання статусу дитини, яка постраждала </w:t>
      </w:r>
      <w:proofErr w:type="spellStart"/>
      <w:r>
        <w:rPr>
          <w:sz w:val="28"/>
          <w:szCs w:val="28"/>
          <w:lang w:val="uk-UA"/>
        </w:rPr>
        <w:t>вначслідок</w:t>
      </w:r>
      <w:proofErr w:type="spellEnd"/>
      <w:r>
        <w:rPr>
          <w:sz w:val="28"/>
          <w:szCs w:val="28"/>
          <w:lang w:val="uk-UA"/>
        </w:rPr>
        <w:t xml:space="preserve"> воєнних дій та збройних конфліктів, </w:t>
      </w:r>
      <w:r w:rsidRPr="008E6C6F">
        <w:rPr>
          <w:sz w:val="28"/>
          <w:szCs w:val="28"/>
          <w:lang w:val="uk-UA"/>
        </w:rPr>
        <w:t xml:space="preserve">про визначення місця проживання дитини, про надання дозволів на вчинення правочинів щодо майна та житла, на яке діти мають право власності чи право користування тощо. </w:t>
      </w:r>
    </w:p>
    <w:p w:rsidR="003F55BD" w:rsidRPr="00163EE8" w:rsidRDefault="003F55BD" w:rsidP="003F55BD">
      <w:pPr>
        <w:suppressAutoHyphens w:val="0"/>
        <w:ind w:firstLine="426"/>
        <w:jc w:val="both"/>
        <w:rPr>
          <w:bCs/>
          <w:sz w:val="28"/>
          <w:szCs w:val="28"/>
          <w:lang w:val="uk-UA" w:eastAsia="ru-RU"/>
        </w:rPr>
      </w:pPr>
      <w:r w:rsidRPr="00163EE8">
        <w:rPr>
          <w:sz w:val="28"/>
          <w:szCs w:val="28"/>
          <w:lang w:val="uk-UA" w:eastAsia="ru-RU"/>
        </w:rPr>
        <w:t xml:space="preserve">З метою попередження дитячої бездоглядності та злочинності спільно з представниками сектору ювенільної превенції відділу превенції Вишгородського районного управління поліції ГУ НП у Київській області </w:t>
      </w:r>
      <w:r>
        <w:rPr>
          <w:sz w:val="28"/>
          <w:szCs w:val="28"/>
          <w:lang w:val="uk-UA" w:eastAsia="ru-RU"/>
        </w:rPr>
        <w:t xml:space="preserve">та поліцейськими офіцерами громади протягом </w:t>
      </w:r>
      <w:r w:rsidRPr="00163EE8">
        <w:rPr>
          <w:sz w:val="28"/>
          <w:szCs w:val="28"/>
          <w:lang w:val="uk-UA" w:eastAsia="ru-RU"/>
        </w:rPr>
        <w:t xml:space="preserve">поточного року проведено </w:t>
      </w:r>
      <w:r>
        <w:rPr>
          <w:sz w:val="28"/>
          <w:szCs w:val="28"/>
          <w:lang w:val="uk-UA" w:eastAsia="ru-RU"/>
        </w:rPr>
        <w:t>48</w:t>
      </w:r>
      <w:r w:rsidRPr="00163EE8">
        <w:rPr>
          <w:sz w:val="28"/>
          <w:szCs w:val="28"/>
          <w:lang w:val="uk-UA" w:eastAsia="ru-RU"/>
        </w:rPr>
        <w:t xml:space="preserve"> рейди по населених пунктах громади, обстежено </w:t>
      </w:r>
      <w:r>
        <w:rPr>
          <w:sz w:val="28"/>
          <w:szCs w:val="28"/>
          <w:lang w:val="uk-UA" w:eastAsia="ru-RU"/>
        </w:rPr>
        <w:t>156</w:t>
      </w:r>
      <w:r w:rsidRPr="00163EE8">
        <w:rPr>
          <w:sz w:val="28"/>
          <w:szCs w:val="28"/>
          <w:lang w:val="uk-UA" w:eastAsia="ru-RU"/>
        </w:rPr>
        <w:t xml:space="preserve"> сімей</w:t>
      </w:r>
      <w:r>
        <w:rPr>
          <w:sz w:val="28"/>
          <w:szCs w:val="28"/>
          <w:lang w:val="uk-UA" w:eastAsia="ru-RU"/>
        </w:rPr>
        <w:t>.</w:t>
      </w:r>
      <w:r w:rsidRPr="00163EE8">
        <w:rPr>
          <w:sz w:val="28"/>
          <w:szCs w:val="28"/>
          <w:lang w:val="uk-UA" w:eastAsia="ru-RU"/>
        </w:rPr>
        <w:t xml:space="preserve"> </w:t>
      </w:r>
      <w:r>
        <w:rPr>
          <w:sz w:val="28"/>
          <w:szCs w:val="28"/>
          <w:lang w:val="uk-UA" w:eastAsia="ru-RU"/>
        </w:rPr>
        <w:t>Притягнуто до відповідальності 46 осіб, які неналежним чином виконують батьківські обов’язки.</w:t>
      </w:r>
    </w:p>
    <w:p w:rsidR="003F55BD" w:rsidRDefault="003F55BD" w:rsidP="003F55BD">
      <w:pPr>
        <w:pStyle w:val="capitalletter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 xml:space="preserve">Працівниками служби у справах дітей постійно проводяться індивідуальні профілактичні бесіди з батьками та дітьми. Протягом звітного періоду виявлено </w:t>
      </w:r>
      <w:r>
        <w:rPr>
          <w:sz w:val="28"/>
          <w:szCs w:val="28"/>
          <w:lang w:val="uk-UA"/>
        </w:rPr>
        <w:t>38</w:t>
      </w:r>
      <w:r w:rsidRPr="004C7865">
        <w:rPr>
          <w:sz w:val="28"/>
          <w:szCs w:val="28"/>
          <w:lang w:val="uk-UA"/>
        </w:rPr>
        <w:t xml:space="preserve"> дітей, які потребували особливої уваги</w:t>
      </w:r>
      <w:r>
        <w:rPr>
          <w:sz w:val="28"/>
          <w:szCs w:val="28"/>
          <w:lang w:val="uk-UA"/>
        </w:rPr>
        <w:t>. 8 дітей в</w:t>
      </w:r>
      <w:r w:rsidRPr="004C7865">
        <w:rPr>
          <w:sz w:val="28"/>
          <w:szCs w:val="28"/>
          <w:lang w:val="uk-UA"/>
        </w:rPr>
        <w:t xml:space="preserve">зято на облік служби як дітей, що перебувають у складних життєвих обставинах, </w:t>
      </w:r>
      <w:r>
        <w:rPr>
          <w:sz w:val="28"/>
          <w:szCs w:val="28"/>
          <w:lang w:val="uk-UA"/>
        </w:rPr>
        <w:t xml:space="preserve">та </w:t>
      </w:r>
      <w:r w:rsidRPr="004C7865">
        <w:rPr>
          <w:sz w:val="28"/>
          <w:szCs w:val="28"/>
          <w:lang w:val="uk-UA"/>
        </w:rPr>
        <w:t xml:space="preserve">передано під соціальний супровід КУ </w:t>
      </w:r>
      <w:proofErr w:type="spellStart"/>
      <w:r w:rsidRPr="004C7865">
        <w:rPr>
          <w:sz w:val="28"/>
          <w:szCs w:val="28"/>
          <w:lang w:val="uk-UA"/>
        </w:rPr>
        <w:t>Петрівської</w:t>
      </w:r>
      <w:proofErr w:type="spellEnd"/>
      <w:r w:rsidRPr="004C7865">
        <w:rPr>
          <w:sz w:val="28"/>
          <w:szCs w:val="28"/>
          <w:lang w:val="uk-UA"/>
        </w:rPr>
        <w:t xml:space="preserve"> сільської ради «Центр надання соціальних послуг».</w:t>
      </w:r>
      <w:r>
        <w:rPr>
          <w:sz w:val="28"/>
          <w:szCs w:val="28"/>
          <w:lang w:val="uk-UA"/>
        </w:rPr>
        <w:t xml:space="preserve"> 1 дитина знята з обліку у зв’язку із зникненням підстав. </w:t>
      </w:r>
    </w:p>
    <w:p w:rsidR="003F55BD" w:rsidRPr="004C7865" w:rsidRDefault="003F55BD" w:rsidP="003F55BD">
      <w:pPr>
        <w:pStyle w:val="capitalletter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Впроваджено оновлене </w:t>
      </w:r>
      <w:r>
        <w:rPr>
          <w:sz w:val="28"/>
          <w:szCs w:val="28"/>
          <w:lang w:val="en-US"/>
        </w:rPr>
        <w:t>web</w:t>
      </w:r>
      <w:proofErr w:type="spellStart"/>
      <w:r w:rsidRPr="003F55BD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орієнтоване</w:t>
      </w:r>
      <w:proofErr w:type="spellEnd"/>
      <w:r>
        <w:rPr>
          <w:sz w:val="28"/>
          <w:szCs w:val="28"/>
          <w:lang w:val="uk-UA"/>
        </w:rPr>
        <w:t xml:space="preserve"> програмне забезпечення Єдиної інформаційно-аналітичної системи «Діти».</w:t>
      </w:r>
    </w:p>
    <w:p w:rsidR="003F55BD" w:rsidRPr="004C7865" w:rsidRDefault="003F55BD" w:rsidP="003F55BD">
      <w:pPr>
        <w:tabs>
          <w:tab w:val="left" w:pos="3458"/>
        </w:tabs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>Служба у справах дітей здійснює роботу щодо ведення єдиної інформаційно-аналітичної системи «Діти» на місцевому рівні. До бази даних своєчасно вноситься необхідна інформація про дітей. Адміністратором безпеки (начальником служби) постійно здійснюється перевірка достовірності та актуальності внесеної інформації.</w:t>
      </w:r>
    </w:p>
    <w:p w:rsidR="003F55BD" w:rsidRPr="00603DC7" w:rsidRDefault="003F55BD" w:rsidP="003F55BD">
      <w:pPr>
        <w:suppressAutoHyphens w:val="0"/>
        <w:ind w:firstLine="426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З</w:t>
      </w:r>
      <w:r w:rsidRPr="00603DC7">
        <w:rPr>
          <w:sz w:val="28"/>
          <w:szCs w:val="28"/>
          <w:lang w:val="uk-UA" w:eastAsia="ru-RU"/>
        </w:rPr>
        <w:t xml:space="preserve"> метою </w:t>
      </w:r>
      <w:r>
        <w:rPr>
          <w:sz w:val="28"/>
          <w:szCs w:val="28"/>
          <w:lang w:val="uk-UA" w:eastAsia="ru-RU"/>
        </w:rPr>
        <w:t xml:space="preserve">пропаганди щодо </w:t>
      </w:r>
      <w:r w:rsidRPr="00603DC7">
        <w:rPr>
          <w:sz w:val="28"/>
          <w:szCs w:val="28"/>
          <w:lang w:val="uk-UA" w:eastAsia="ru-RU"/>
        </w:rPr>
        <w:t xml:space="preserve">вжиття невідкладних заходів для запобігання соціального сирітства, запобігання дитячої бездоглядності та профілактики  правопорушень, протидії домашньому та </w:t>
      </w:r>
      <w:proofErr w:type="spellStart"/>
      <w:r w:rsidRPr="00603DC7">
        <w:rPr>
          <w:sz w:val="28"/>
          <w:szCs w:val="28"/>
          <w:lang w:val="uk-UA" w:eastAsia="ru-RU"/>
        </w:rPr>
        <w:t>гендерно</w:t>
      </w:r>
      <w:proofErr w:type="spellEnd"/>
      <w:r w:rsidRPr="00603DC7">
        <w:rPr>
          <w:sz w:val="28"/>
          <w:szCs w:val="28"/>
          <w:lang w:val="uk-UA" w:eastAsia="ru-RU"/>
        </w:rPr>
        <w:t xml:space="preserve"> зумовленому насильству службою у справах дітей постійно проводиться інформаційна кампанія в соціальних мережах. </w:t>
      </w:r>
    </w:p>
    <w:p w:rsidR="003F55BD" w:rsidRDefault="003F55BD" w:rsidP="003F55BD">
      <w:pPr>
        <w:suppressAutoHyphens w:val="0"/>
        <w:ind w:firstLine="426"/>
        <w:jc w:val="both"/>
        <w:rPr>
          <w:sz w:val="28"/>
          <w:szCs w:val="28"/>
          <w:lang w:val="uk-UA" w:eastAsia="ru-RU"/>
        </w:rPr>
      </w:pPr>
      <w:r w:rsidRPr="00603DC7">
        <w:rPr>
          <w:sz w:val="28"/>
          <w:szCs w:val="28"/>
          <w:lang w:val="uk-UA" w:eastAsia="ru-RU"/>
        </w:rPr>
        <w:t xml:space="preserve">На виклики воєнного стану представники служби постійно брали участь в </w:t>
      </w:r>
      <w:proofErr w:type="spellStart"/>
      <w:r w:rsidRPr="00603DC7">
        <w:rPr>
          <w:sz w:val="28"/>
          <w:szCs w:val="28"/>
          <w:lang w:val="uk-UA" w:eastAsia="ru-RU"/>
        </w:rPr>
        <w:t>онлайн</w:t>
      </w:r>
      <w:proofErr w:type="spellEnd"/>
      <w:r w:rsidRPr="00603DC7">
        <w:rPr>
          <w:sz w:val="28"/>
          <w:szCs w:val="28"/>
          <w:lang w:val="uk-UA" w:eastAsia="ru-RU"/>
        </w:rPr>
        <w:t xml:space="preserve"> нарадах, семінарах, </w:t>
      </w:r>
      <w:proofErr w:type="spellStart"/>
      <w:r w:rsidRPr="00603DC7">
        <w:rPr>
          <w:sz w:val="28"/>
          <w:szCs w:val="28"/>
          <w:lang w:val="uk-UA" w:eastAsia="ru-RU"/>
        </w:rPr>
        <w:t>вебінарах</w:t>
      </w:r>
      <w:proofErr w:type="spellEnd"/>
      <w:r w:rsidRPr="00603DC7">
        <w:rPr>
          <w:sz w:val="28"/>
          <w:szCs w:val="28"/>
          <w:lang w:val="uk-UA" w:eastAsia="ru-RU"/>
        </w:rPr>
        <w:t>, які організовували служба у справах дітей та сім’ї Київської обласної державної адміністрації, Міністерств</w:t>
      </w:r>
      <w:r>
        <w:rPr>
          <w:sz w:val="28"/>
          <w:szCs w:val="28"/>
          <w:lang w:val="uk-UA" w:eastAsia="ru-RU"/>
        </w:rPr>
        <w:t>о</w:t>
      </w:r>
      <w:r w:rsidRPr="00603DC7">
        <w:rPr>
          <w:sz w:val="28"/>
          <w:szCs w:val="28"/>
          <w:lang w:val="uk-UA" w:eastAsia="ru-RU"/>
        </w:rPr>
        <w:t xml:space="preserve"> соціальної політики України, Національн</w:t>
      </w:r>
      <w:r>
        <w:rPr>
          <w:sz w:val="28"/>
          <w:szCs w:val="28"/>
          <w:lang w:val="uk-UA" w:eastAsia="ru-RU"/>
        </w:rPr>
        <w:t>а</w:t>
      </w:r>
      <w:r w:rsidRPr="00603DC7">
        <w:rPr>
          <w:sz w:val="28"/>
          <w:szCs w:val="28"/>
          <w:lang w:val="uk-UA" w:eastAsia="ru-RU"/>
        </w:rPr>
        <w:t xml:space="preserve"> соціальн</w:t>
      </w:r>
      <w:r>
        <w:rPr>
          <w:sz w:val="28"/>
          <w:szCs w:val="28"/>
          <w:lang w:val="uk-UA" w:eastAsia="ru-RU"/>
        </w:rPr>
        <w:t>а</w:t>
      </w:r>
      <w:r w:rsidRPr="00603DC7">
        <w:rPr>
          <w:sz w:val="28"/>
          <w:szCs w:val="28"/>
          <w:lang w:val="uk-UA" w:eastAsia="ru-RU"/>
        </w:rPr>
        <w:t xml:space="preserve"> </w:t>
      </w:r>
      <w:r>
        <w:rPr>
          <w:sz w:val="28"/>
          <w:szCs w:val="28"/>
          <w:lang w:val="uk-UA" w:eastAsia="ru-RU"/>
        </w:rPr>
        <w:t xml:space="preserve">сервісна </w:t>
      </w:r>
      <w:r w:rsidRPr="00603DC7">
        <w:rPr>
          <w:sz w:val="28"/>
          <w:szCs w:val="28"/>
          <w:lang w:val="uk-UA" w:eastAsia="ru-RU"/>
        </w:rPr>
        <w:t>служб</w:t>
      </w:r>
      <w:r>
        <w:rPr>
          <w:sz w:val="28"/>
          <w:szCs w:val="28"/>
          <w:lang w:val="uk-UA" w:eastAsia="ru-RU"/>
        </w:rPr>
        <w:t>а</w:t>
      </w:r>
      <w:r w:rsidRPr="00603DC7">
        <w:rPr>
          <w:sz w:val="28"/>
          <w:szCs w:val="28"/>
          <w:lang w:val="uk-UA" w:eastAsia="ru-RU"/>
        </w:rPr>
        <w:t xml:space="preserve"> України, Українськ</w:t>
      </w:r>
      <w:r>
        <w:rPr>
          <w:sz w:val="28"/>
          <w:szCs w:val="28"/>
          <w:lang w:val="uk-UA" w:eastAsia="ru-RU"/>
        </w:rPr>
        <w:t>а</w:t>
      </w:r>
      <w:r w:rsidRPr="00603DC7">
        <w:rPr>
          <w:sz w:val="28"/>
          <w:szCs w:val="28"/>
          <w:lang w:val="uk-UA" w:eastAsia="ru-RU"/>
        </w:rPr>
        <w:t xml:space="preserve"> мереж</w:t>
      </w:r>
      <w:r>
        <w:rPr>
          <w:sz w:val="28"/>
          <w:szCs w:val="28"/>
          <w:lang w:val="uk-UA" w:eastAsia="ru-RU"/>
        </w:rPr>
        <w:t>а</w:t>
      </w:r>
      <w:r w:rsidRPr="00603DC7">
        <w:rPr>
          <w:sz w:val="28"/>
          <w:szCs w:val="28"/>
          <w:lang w:val="uk-UA" w:eastAsia="ru-RU"/>
        </w:rPr>
        <w:t xml:space="preserve"> «За права дитини»</w:t>
      </w:r>
      <w:r>
        <w:rPr>
          <w:sz w:val="28"/>
          <w:szCs w:val="28"/>
          <w:lang w:val="uk-UA" w:eastAsia="ru-RU"/>
        </w:rPr>
        <w:t xml:space="preserve">, </w:t>
      </w:r>
      <w:r w:rsidRPr="00BC3D63">
        <w:rPr>
          <w:sz w:val="28"/>
          <w:szCs w:val="28"/>
          <w:lang w:val="uk-UA" w:eastAsia="ru-RU"/>
        </w:rPr>
        <w:t>спеціалізована структура ООН</w:t>
      </w:r>
      <w:r>
        <w:rPr>
          <w:sz w:val="28"/>
          <w:szCs w:val="28"/>
          <w:lang w:val="uk-UA" w:eastAsia="ru-RU"/>
        </w:rPr>
        <w:t xml:space="preserve"> – ЮНІСЕФ,</w:t>
      </w:r>
      <w:r w:rsidRPr="00BC3D63">
        <w:rPr>
          <w:sz w:val="28"/>
          <w:szCs w:val="28"/>
          <w:lang w:val="uk-UA" w:eastAsia="ru-RU"/>
        </w:rPr>
        <w:t xml:space="preserve"> лідер із захисту прав та інтересів дітей</w:t>
      </w:r>
      <w:r>
        <w:rPr>
          <w:sz w:val="28"/>
          <w:szCs w:val="28"/>
          <w:lang w:val="uk-UA" w:eastAsia="ru-RU"/>
        </w:rPr>
        <w:t xml:space="preserve">. </w:t>
      </w:r>
    </w:p>
    <w:p w:rsidR="003F55BD" w:rsidRDefault="003F55BD" w:rsidP="003F55BD">
      <w:pPr>
        <w:suppressAutoHyphens w:val="0"/>
        <w:ind w:firstLine="426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 xml:space="preserve">Від Благодійної організації «Надія і житло для дітей» та </w:t>
      </w:r>
      <w:r>
        <w:rPr>
          <w:sz w:val="28"/>
          <w:szCs w:val="28"/>
          <w:lang w:val="en-US" w:eastAsia="ru-RU"/>
        </w:rPr>
        <w:t>WCU</w:t>
      </w:r>
      <w:r w:rsidRPr="00BF5EA2">
        <w:rPr>
          <w:sz w:val="28"/>
          <w:szCs w:val="28"/>
          <w:lang w:val="uk-UA" w:eastAsia="ru-RU"/>
        </w:rPr>
        <w:t xml:space="preserve"> Ж</w:t>
      </w:r>
      <w:r>
        <w:rPr>
          <w:sz w:val="28"/>
          <w:szCs w:val="28"/>
          <w:lang w:val="uk-UA" w:eastAsia="ru-RU"/>
        </w:rPr>
        <w:t>іночий консорціум України 13 дітей із 6 сімей отримали грошову допомогу (сім’ї з дітьми, які перебувають у складних життєвих обставинах, та із числа внутрішньо переміщених осіб).</w:t>
      </w:r>
    </w:p>
    <w:p w:rsidR="003F55BD" w:rsidRPr="008A7A1D" w:rsidRDefault="003F55BD" w:rsidP="003F55BD">
      <w:pPr>
        <w:tabs>
          <w:tab w:val="left" w:pos="567"/>
        </w:tabs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 w:rsidRPr="008A7A1D">
        <w:rPr>
          <w:sz w:val="28"/>
          <w:szCs w:val="28"/>
          <w:lang w:val="uk-UA" w:eastAsia="ru-RU"/>
        </w:rPr>
        <w:lastRenderedPageBreak/>
        <w:t xml:space="preserve">У зв’язку з активністю нового молодіжного руху «Редан» (молодіжна субкультура, яка займається масовими бійками, учасники використовують специфічний сленг, називають себе «павуками» та носять чорний одяг із зображенням павука та четвірки), який поширився у лютому 2023 року та є російською інформаційно-психологічною операцією з використанням підлітків для внутрішньої дестабілізації, служба у справах дітей </w:t>
      </w:r>
      <w:proofErr w:type="spellStart"/>
      <w:r w:rsidRPr="008A7A1D">
        <w:rPr>
          <w:sz w:val="28"/>
          <w:szCs w:val="28"/>
          <w:lang w:val="uk-UA" w:eastAsia="ru-RU"/>
        </w:rPr>
        <w:t>Петрівської</w:t>
      </w:r>
      <w:proofErr w:type="spellEnd"/>
      <w:r w:rsidRPr="008A7A1D">
        <w:rPr>
          <w:sz w:val="28"/>
          <w:szCs w:val="28"/>
          <w:lang w:val="uk-UA" w:eastAsia="ru-RU"/>
        </w:rPr>
        <w:t xml:space="preserve"> сільської ради спільно з працівниками ювенальної превенції та поліцейськими офіцерами громади 02.03.2023 року провели профілактично-роз’яснювальну роботу зі школярами різних вікових категорій </w:t>
      </w:r>
      <w:proofErr w:type="spellStart"/>
      <w:r w:rsidRPr="008A7A1D">
        <w:rPr>
          <w:sz w:val="28"/>
          <w:szCs w:val="28"/>
          <w:lang w:val="uk-UA" w:eastAsia="ru-RU"/>
        </w:rPr>
        <w:t>Старопетрівського</w:t>
      </w:r>
      <w:proofErr w:type="spellEnd"/>
      <w:r w:rsidRPr="008A7A1D">
        <w:rPr>
          <w:sz w:val="28"/>
          <w:szCs w:val="28"/>
          <w:lang w:val="uk-UA" w:eastAsia="ru-RU"/>
        </w:rPr>
        <w:t xml:space="preserve"> та </w:t>
      </w:r>
      <w:proofErr w:type="spellStart"/>
      <w:r w:rsidRPr="008A7A1D">
        <w:rPr>
          <w:sz w:val="28"/>
          <w:szCs w:val="28"/>
          <w:lang w:val="uk-UA" w:eastAsia="ru-RU"/>
        </w:rPr>
        <w:t>Лютізького</w:t>
      </w:r>
      <w:proofErr w:type="spellEnd"/>
      <w:r w:rsidRPr="008A7A1D">
        <w:rPr>
          <w:sz w:val="28"/>
          <w:szCs w:val="28"/>
          <w:lang w:val="uk-UA" w:eastAsia="ru-RU"/>
        </w:rPr>
        <w:t xml:space="preserve"> ліцеїв. Інформацію від Національної поліції України розповсюджено у телеграм-каналі </w:t>
      </w:r>
      <w:proofErr w:type="spellStart"/>
      <w:r w:rsidRPr="008A7A1D">
        <w:rPr>
          <w:sz w:val="28"/>
          <w:szCs w:val="28"/>
          <w:lang w:val="uk-UA" w:eastAsia="ru-RU"/>
        </w:rPr>
        <w:t>Петрівської</w:t>
      </w:r>
      <w:proofErr w:type="spellEnd"/>
      <w:r w:rsidRPr="008A7A1D">
        <w:rPr>
          <w:sz w:val="28"/>
          <w:szCs w:val="28"/>
          <w:lang w:val="uk-UA" w:eastAsia="ru-RU"/>
        </w:rPr>
        <w:t xml:space="preserve"> сільської ради, на сторінках сільської ради та служби у справах дітей у соціальних мережах. За ініціативи гуманітарного відділу </w:t>
      </w:r>
      <w:proofErr w:type="spellStart"/>
      <w:r w:rsidRPr="008A7A1D">
        <w:rPr>
          <w:sz w:val="28"/>
          <w:szCs w:val="28"/>
          <w:lang w:val="uk-UA" w:eastAsia="ru-RU"/>
        </w:rPr>
        <w:t>Петрівської</w:t>
      </w:r>
      <w:proofErr w:type="spellEnd"/>
      <w:r w:rsidRPr="008A7A1D">
        <w:rPr>
          <w:sz w:val="28"/>
          <w:szCs w:val="28"/>
          <w:lang w:val="uk-UA" w:eastAsia="ru-RU"/>
        </w:rPr>
        <w:t xml:space="preserve"> сільської ради спільно із закладами загальної середньої освіти взяли активну участь у проведенні батьківських зборів он-лайн.</w:t>
      </w:r>
    </w:p>
    <w:p w:rsidR="003F55BD" w:rsidRPr="008A7A1D" w:rsidRDefault="003F55BD" w:rsidP="003F55BD">
      <w:pPr>
        <w:tabs>
          <w:tab w:val="left" w:pos="3458"/>
        </w:tabs>
        <w:ind w:firstLine="567"/>
        <w:jc w:val="both"/>
        <w:rPr>
          <w:sz w:val="28"/>
          <w:szCs w:val="28"/>
          <w:lang w:val="uk-UA"/>
        </w:rPr>
      </w:pPr>
      <w:r w:rsidRPr="008A7A1D">
        <w:rPr>
          <w:sz w:val="28"/>
          <w:szCs w:val="28"/>
          <w:lang w:val="uk-UA"/>
        </w:rPr>
        <w:t xml:space="preserve">Від Вишгородського РУП ГУ НП у Київській області до служби надійшло </w:t>
      </w:r>
      <w:r>
        <w:rPr>
          <w:sz w:val="28"/>
          <w:szCs w:val="28"/>
          <w:lang w:val="uk-UA"/>
        </w:rPr>
        <w:t xml:space="preserve">32 </w:t>
      </w:r>
      <w:r w:rsidRPr="008A7A1D">
        <w:rPr>
          <w:sz w:val="28"/>
          <w:szCs w:val="28"/>
          <w:lang w:val="uk-UA"/>
        </w:rPr>
        <w:t>повідомлен</w:t>
      </w:r>
      <w:r>
        <w:rPr>
          <w:sz w:val="28"/>
          <w:szCs w:val="28"/>
          <w:lang w:val="uk-UA"/>
        </w:rPr>
        <w:t>ня</w:t>
      </w:r>
      <w:r w:rsidRPr="008A7A1D">
        <w:rPr>
          <w:sz w:val="28"/>
          <w:szCs w:val="28"/>
          <w:lang w:val="uk-UA"/>
        </w:rPr>
        <w:t xml:space="preserve"> про вчинення домашнього насильства. </w:t>
      </w:r>
      <w:r w:rsidRPr="008A7A1D">
        <w:rPr>
          <w:color w:val="00000A"/>
          <w:sz w:val="28"/>
          <w:szCs w:val="28"/>
          <w:lang w:val="uk-UA"/>
        </w:rPr>
        <w:t>Проведено  профілактичну роботу з особами, які вчинили насильство в сім</w:t>
      </w:r>
      <w:r w:rsidRPr="008A7A1D">
        <w:rPr>
          <w:color w:val="00000A"/>
          <w:sz w:val="28"/>
          <w:szCs w:val="28"/>
        </w:rPr>
        <w:t>’</w:t>
      </w:r>
      <w:r w:rsidRPr="008A7A1D">
        <w:rPr>
          <w:color w:val="00000A"/>
          <w:sz w:val="28"/>
          <w:szCs w:val="28"/>
          <w:lang w:val="uk-UA"/>
        </w:rPr>
        <w:t>ї.</w:t>
      </w:r>
      <w:r>
        <w:rPr>
          <w:color w:val="00000A"/>
          <w:sz w:val="28"/>
          <w:szCs w:val="28"/>
          <w:lang w:val="uk-UA"/>
        </w:rPr>
        <w:t xml:space="preserve"> </w:t>
      </w:r>
    </w:p>
    <w:p w:rsidR="003F55BD" w:rsidRPr="008A7A1D" w:rsidRDefault="003F55BD" w:rsidP="003F55BD">
      <w:pPr>
        <w:tabs>
          <w:tab w:val="left" w:pos="567"/>
        </w:tabs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З</w:t>
      </w:r>
      <w:r w:rsidRPr="008A7A1D">
        <w:rPr>
          <w:sz w:val="28"/>
          <w:szCs w:val="28"/>
          <w:lang w:val="uk-UA" w:eastAsia="ru-RU"/>
        </w:rPr>
        <w:t xml:space="preserve"> метою координації дій проведено семінар-практикум з суб’єктами з соціальної роботи громади на тему </w:t>
      </w:r>
      <w:r w:rsidRPr="008A7A1D">
        <w:rPr>
          <w:color w:val="1C1E21"/>
          <w:sz w:val="28"/>
          <w:szCs w:val="28"/>
          <w:shd w:val="clear" w:color="auto" w:fill="FFFFFF"/>
          <w:lang w:val="uk-UA" w:eastAsia="ru-RU"/>
        </w:rPr>
        <w:t>«Про першочергові заходи щодо реалізації державної політики з метою соціально-правового захисту дітей, які перебувають у складних життєвих обставинах».</w:t>
      </w:r>
      <w:r w:rsidRPr="008A7A1D">
        <w:rPr>
          <w:color w:val="1C1E21"/>
          <w:sz w:val="28"/>
          <w:szCs w:val="28"/>
          <w:shd w:val="clear" w:color="auto" w:fill="FFFFFF"/>
          <w:lang w:eastAsia="ru-RU"/>
        </w:rPr>
        <w:t> </w:t>
      </w:r>
      <w:r w:rsidRPr="008A7A1D">
        <w:rPr>
          <w:sz w:val="28"/>
          <w:szCs w:val="28"/>
          <w:lang w:val="uk-UA" w:eastAsia="ru-RU"/>
        </w:rPr>
        <w:t xml:space="preserve"> На зустрічі розглянуто питання стану забезпечення прав дітей на життя і здоров’я, визначені напрямки діяльності суб’єктів соціальної роботи для попередження негативних явищ у сім’ях, запобігання бездоглядності та злочинності, зокрема насильства, та вжиття невідкладних заходів для захисту прав дітей. Участь взяли заступники з виховної роботи та соціальні педагоги закладів загальної середньої освіти, завідувачі та методисти закладів дошкільної освіти, директор медичний КНП «Центр первинної медико-санітарної  допомоги» </w:t>
      </w:r>
      <w:proofErr w:type="spellStart"/>
      <w:r w:rsidRPr="008A7A1D">
        <w:rPr>
          <w:sz w:val="28"/>
          <w:szCs w:val="28"/>
          <w:lang w:val="uk-UA" w:eastAsia="ru-RU"/>
        </w:rPr>
        <w:t>Петрівської</w:t>
      </w:r>
      <w:proofErr w:type="spellEnd"/>
      <w:r w:rsidRPr="008A7A1D">
        <w:rPr>
          <w:sz w:val="28"/>
          <w:szCs w:val="28"/>
          <w:lang w:val="uk-UA" w:eastAsia="ru-RU"/>
        </w:rPr>
        <w:t xml:space="preserve"> сільської ради, директор КУ </w:t>
      </w:r>
      <w:proofErr w:type="spellStart"/>
      <w:r w:rsidRPr="008A7A1D">
        <w:rPr>
          <w:sz w:val="28"/>
          <w:szCs w:val="28"/>
          <w:lang w:val="uk-UA" w:eastAsia="ru-RU"/>
        </w:rPr>
        <w:t>Петрівської</w:t>
      </w:r>
      <w:proofErr w:type="spellEnd"/>
      <w:r w:rsidRPr="008A7A1D">
        <w:rPr>
          <w:sz w:val="28"/>
          <w:szCs w:val="28"/>
          <w:lang w:val="uk-UA" w:eastAsia="ru-RU"/>
        </w:rPr>
        <w:t xml:space="preserve"> сільської ради «Центр надання соціальних послуг», представники гуманітарного відділу сільської ради, сектору ювенальної превенції ВП Вишгородського РУП ГУ НП у Київській області, поліцейські офіцери громади.</w:t>
      </w:r>
    </w:p>
    <w:p w:rsidR="003F55BD" w:rsidRPr="008A7A1D" w:rsidRDefault="003F55BD" w:rsidP="003F55BD">
      <w:pPr>
        <w:tabs>
          <w:tab w:val="left" w:pos="567"/>
        </w:tabs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Протягом року</w:t>
      </w:r>
      <w:r w:rsidRPr="008A7A1D">
        <w:rPr>
          <w:sz w:val="28"/>
          <w:szCs w:val="28"/>
          <w:lang w:val="uk-UA" w:eastAsia="ru-RU"/>
        </w:rPr>
        <w:t xml:space="preserve"> службою організовано та проведено засідання координаційної ради з питань сім’ї, гендерної рівності, попередження та протидії домашнього насильства, протидії торгівлі людьми при виконавчому комітеті </w:t>
      </w:r>
      <w:proofErr w:type="spellStart"/>
      <w:r w:rsidRPr="008A7A1D">
        <w:rPr>
          <w:sz w:val="28"/>
          <w:szCs w:val="28"/>
          <w:lang w:val="uk-UA" w:eastAsia="ru-RU"/>
        </w:rPr>
        <w:t>Петрівської</w:t>
      </w:r>
      <w:proofErr w:type="spellEnd"/>
      <w:r w:rsidRPr="008A7A1D">
        <w:rPr>
          <w:sz w:val="28"/>
          <w:szCs w:val="28"/>
          <w:lang w:val="uk-UA" w:eastAsia="ru-RU"/>
        </w:rPr>
        <w:t xml:space="preserve"> сільської ради, на якій розглянуті питання: аналіз випадків домашнього насильства та насильства за ознакою статі  за 2022 рік; надання соціальних послуг кривдникам та постраждалим від домашнього насильства; стан проведення інформаційно-просвітницьких заходів з питань запобігання та протидії домашньому насильству і насильству за ознакою статі та запобігання потрапляння в ситуацію, пов’язану з торгівлею людьми.</w:t>
      </w:r>
    </w:p>
    <w:p w:rsidR="003F55BD" w:rsidRPr="002343D9" w:rsidRDefault="003F55BD" w:rsidP="003F55BD">
      <w:pPr>
        <w:tabs>
          <w:tab w:val="left" w:pos="567"/>
        </w:tabs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 w:rsidRPr="008A7A1D">
        <w:rPr>
          <w:sz w:val="28"/>
          <w:szCs w:val="28"/>
          <w:lang w:val="uk-UA" w:eastAsia="ru-RU"/>
        </w:rPr>
        <w:t xml:space="preserve">Службою постійно проводиться інформаційно-роз’яснювальна робота питань сім’ї, гендерної рівності, попередження та протидії домашнього насильства, протидії торгівлі людьми на сторінках та в групах </w:t>
      </w:r>
      <w:proofErr w:type="spellStart"/>
      <w:r w:rsidRPr="008A7A1D">
        <w:rPr>
          <w:sz w:val="28"/>
          <w:szCs w:val="28"/>
          <w:lang w:val="uk-UA" w:eastAsia="ru-RU"/>
        </w:rPr>
        <w:t>Петрівської</w:t>
      </w:r>
      <w:proofErr w:type="spellEnd"/>
      <w:r w:rsidRPr="008A7A1D">
        <w:rPr>
          <w:sz w:val="28"/>
          <w:szCs w:val="28"/>
          <w:lang w:val="uk-UA" w:eastAsia="ru-RU"/>
        </w:rPr>
        <w:t xml:space="preserve"> сільської ради та </w:t>
      </w:r>
      <w:r w:rsidRPr="008A7A1D">
        <w:rPr>
          <w:sz w:val="28"/>
          <w:szCs w:val="28"/>
          <w:lang w:val="uk-UA" w:eastAsia="ru-RU"/>
        </w:rPr>
        <w:lastRenderedPageBreak/>
        <w:t xml:space="preserve">служби у справах дітей у соціальних мережах. Інформацію з протидії домашньому насильству, жорстокого поводження з дітьми розміщено на рекламному екрані. </w:t>
      </w:r>
    </w:p>
    <w:p w:rsidR="003F55BD" w:rsidRDefault="003F55BD" w:rsidP="003F55BD">
      <w:pPr>
        <w:suppressAutoHyphens w:val="0"/>
        <w:ind w:firstLine="426"/>
        <w:jc w:val="both"/>
        <w:rPr>
          <w:color w:val="000000"/>
          <w:sz w:val="28"/>
          <w:szCs w:val="28"/>
          <w:shd w:val="clear" w:color="auto" w:fill="FFFFFF"/>
          <w:lang w:val="uk-UA" w:eastAsia="ru-RU"/>
        </w:rPr>
      </w:pPr>
      <w:r w:rsidRPr="00603DC7">
        <w:rPr>
          <w:color w:val="000000"/>
          <w:sz w:val="28"/>
          <w:szCs w:val="28"/>
          <w:shd w:val="clear" w:color="auto" w:fill="FFFFFF"/>
          <w:lang w:val="uk-UA" w:eastAsia="ru-RU"/>
        </w:rPr>
        <w:t xml:space="preserve">В рамках </w:t>
      </w:r>
      <w:r w:rsidRPr="00603DC7">
        <w:rPr>
          <w:sz w:val="28"/>
          <w:szCs w:val="28"/>
          <w:lang w:val="uk-UA" w:eastAsia="ru-RU"/>
        </w:rPr>
        <w:t>Всеукраїнської щорічної акції «16 днів проти насильства» проведено</w:t>
      </w:r>
      <w:r w:rsidRPr="00603DC7">
        <w:rPr>
          <w:color w:val="000000"/>
          <w:sz w:val="28"/>
          <w:szCs w:val="28"/>
          <w:shd w:val="clear" w:color="auto" w:fill="FFFFFF"/>
          <w:lang w:val="uk-UA" w:eastAsia="ru-RU"/>
        </w:rPr>
        <w:t xml:space="preserve"> інформаційно-просвітницькі заходи </w:t>
      </w:r>
      <w:r w:rsidRPr="00603DC7">
        <w:rPr>
          <w:sz w:val="28"/>
          <w:szCs w:val="28"/>
          <w:lang w:val="uk-UA" w:eastAsia="ru-RU"/>
        </w:rPr>
        <w:t>з метою підвищення обізнаності мешканців громади з питань попередження насильства в сім’ї та жорстокого поводження. Проведено конкурс дитячих малюнків на тему «Світ без насильства очима дітей»</w:t>
      </w:r>
      <w:r w:rsidRPr="00603DC7">
        <w:rPr>
          <w:color w:val="000000"/>
          <w:sz w:val="28"/>
          <w:szCs w:val="28"/>
          <w:shd w:val="clear" w:color="auto" w:fill="FFFFFF"/>
          <w:lang w:eastAsia="ru-RU"/>
        </w:rPr>
        <w:t>.</w:t>
      </w:r>
      <w:r w:rsidRPr="00603DC7">
        <w:rPr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</w:p>
    <w:p w:rsidR="003F55BD" w:rsidRPr="004C7865" w:rsidRDefault="003F55BD" w:rsidP="003F55BD">
      <w:pPr>
        <w:widowControl w:val="0"/>
        <w:tabs>
          <w:tab w:val="left" w:pos="3458"/>
        </w:tabs>
        <w:ind w:firstLine="567"/>
        <w:jc w:val="both"/>
        <w:rPr>
          <w:sz w:val="28"/>
          <w:szCs w:val="28"/>
          <w:lang w:val="uk-UA"/>
        </w:rPr>
      </w:pPr>
      <w:r w:rsidRPr="004C7865">
        <w:rPr>
          <w:bCs/>
          <w:sz w:val="28"/>
          <w:szCs w:val="28"/>
          <w:lang w:val="uk-UA"/>
        </w:rPr>
        <w:t xml:space="preserve">Діти громади мали можливість відпочити та оздоровитися </w:t>
      </w:r>
      <w:r>
        <w:rPr>
          <w:bCs/>
          <w:sz w:val="28"/>
          <w:szCs w:val="28"/>
          <w:lang w:val="uk-UA"/>
        </w:rPr>
        <w:t xml:space="preserve">в безпечних регіонах України (Закарпатська та Івано-Франківська області) та за кордоном (Туреччина, Азербайджан, Велика Британія, Німеччина). </w:t>
      </w:r>
      <w:r w:rsidRPr="002343D9">
        <w:rPr>
          <w:bCs/>
          <w:sz w:val="28"/>
          <w:szCs w:val="28"/>
          <w:lang w:val="uk-UA"/>
        </w:rPr>
        <w:t>Оздоровленням та відпочинком у 202</w:t>
      </w:r>
      <w:r>
        <w:rPr>
          <w:bCs/>
          <w:sz w:val="28"/>
          <w:szCs w:val="28"/>
          <w:lang w:val="uk-UA"/>
        </w:rPr>
        <w:t>3</w:t>
      </w:r>
      <w:r w:rsidRPr="002343D9">
        <w:rPr>
          <w:bCs/>
          <w:sz w:val="28"/>
          <w:szCs w:val="28"/>
          <w:lang w:val="uk-UA"/>
        </w:rPr>
        <w:t xml:space="preserve"> році за благодійні кошти та кошти державного бюджету охоплено </w:t>
      </w:r>
      <w:r>
        <w:rPr>
          <w:bCs/>
          <w:sz w:val="28"/>
          <w:szCs w:val="28"/>
          <w:lang w:val="uk-UA"/>
        </w:rPr>
        <w:t>119</w:t>
      </w:r>
      <w:r w:rsidRPr="002343D9">
        <w:rPr>
          <w:bCs/>
          <w:sz w:val="28"/>
          <w:szCs w:val="28"/>
          <w:lang w:val="uk-UA"/>
        </w:rPr>
        <w:t xml:space="preserve"> д</w:t>
      </w:r>
      <w:r>
        <w:rPr>
          <w:bCs/>
          <w:sz w:val="28"/>
          <w:szCs w:val="28"/>
          <w:lang w:val="uk-UA"/>
        </w:rPr>
        <w:t>ітей, в тому числі діти військовослужбовців ЗСУ та один з батьків яких загинув, пропав безвісти, діти-сироти та діти, позбавлені батьківського піклування</w:t>
      </w:r>
      <w:r w:rsidRPr="002343D9">
        <w:rPr>
          <w:bCs/>
          <w:sz w:val="28"/>
          <w:szCs w:val="28"/>
          <w:lang w:val="uk-UA"/>
        </w:rPr>
        <w:t xml:space="preserve">, в тому числі </w:t>
      </w:r>
      <w:r>
        <w:rPr>
          <w:bCs/>
          <w:sz w:val="28"/>
          <w:szCs w:val="28"/>
          <w:lang w:val="uk-UA"/>
        </w:rPr>
        <w:t>19</w:t>
      </w:r>
      <w:r w:rsidRPr="002343D9">
        <w:rPr>
          <w:bCs/>
          <w:sz w:val="28"/>
          <w:szCs w:val="28"/>
          <w:lang w:val="uk-UA"/>
        </w:rPr>
        <w:t xml:space="preserve"> д</w:t>
      </w:r>
      <w:r>
        <w:rPr>
          <w:bCs/>
          <w:sz w:val="28"/>
          <w:szCs w:val="28"/>
          <w:lang w:val="uk-UA"/>
        </w:rPr>
        <w:t>ітей</w:t>
      </w:r>
      <w:r w:rsidRPr="002343D9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за межами України.</w:t>
      </w:r>
    </w:p>
    <w:p w:rsidR="003F55BD" w:rsidRDefault="003F55BD" w:rsidP="003F55BD">
      <w:pPr>
        <w:rPr>
          <w:sz w:val="28"/>
          <w:szCs w:val="28"/>
          <w:lang w:val="uk-UA"/>
        </w:rPr>
      </w:pPr>
    </w:p>
    <w:p w:rsidR="003F55BD" w:rsidRPr="004C7865" w:rsidRDefault="003F55BD" w:rsidP="003F55BD">
      <w:pPr>
        <w:rPr>
          <w:sz w:val="28"/>
          <w:szCs w:val="28"/>
          <w:lang w:val="uk-UA"/>
        </w:rPr>
      </w:pPr>
    </w:p>
    <w:p w:rsidR="003F55BD" w:rsidRPr="001747A9" w:rsidRDefault="003F55BD" w:rsidP="003F55BD">
      <w:pPr>
        <w:rPr>
          <w:b/>
          <w:lang w:val="uk-UA"/>
        </w:rPr>
      </w:pPr>
      <w:r>
        <w:rPr>
          <w:b/>
          <w:sz w:val="28"/>
          <w:szCs w:val="28"/>
          <w:lang w:val="uk-UA"/>
        </w:rPr>
        <w:t>Начальник служби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    </w:t>
      </w:r>
      <w:r w:rsidRPr="004C7865">
        <w:rPr>
          <w:b/>
          <w:sz w:val="28"/>
          <w:szCs w:val="28"/>
          <w:lang w:val="uk-UA"/>
        </w:rPr>
        <w:t xml:space="preserve">Ольга </w:t>
      </w:r>
      <w:r w:rsidRPr="004C7865">
        <w:rPr>
          <w:b/>
          <w:caps/>
          <w:sz w:val="28"/>
          <w:szCs w:val="28"/>
          <w:lang w:val="uk-UA"/>
        </w:rPr>
        <w:t>Мельник</w:t>
      </w:r>
    </w:p>
    <w:p w:rsidR="003F55BD" w:rsidRPr="003F55BD" w:rsidRDefault="003F55BD" w:rsidP="00B416A2">
      <w:pPr>
        <w:jc w:val="center"/>
        <w:rPr>
          <w:lang w:val="uk-UA"/>
        </w:rPr>
      </w:pPr>
    </w:p>
    <w:sectPr w:rsidR="003F55BD" w:rsidRPr="003F55BD" w:rsidSect="003F55BD">
      <w:pgSz w:w="12240" w:h="15840"/>
      <w:pgMar w:top="568" w:right="47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D060BC"/>
    <w:multiLevelType w:val="hybridMultilevel"/>
    <w:tmpl w:val="572E09BC"/>
    <w:lvl w:ilvl="0" w:tplc="0226E21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6D720BCC"/>
    <w:multiLevelType w:val="hybridMultilevel"/>
    <w:tmpl w:val="00C837DC"/>
    <w:lvl w:ilvl="0" w:tplc="A10E024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62D"/>
    <w:rsid w:val="00082B19"/>
    <w:rsid w:val="001055F7"/>
    <w:rsid w:val="003F55BD"/>
    <w:rsid w:val="00482337"/>
    <w:rsid w:val="005F5C45"/>
    <w:rsid w:val="006051BA"/>
    <w:rsid w:val="006F2CF2"/>
    <w:rsid w:val="00737464"/>
    <w:rsid w:val="0077310D"/>
    <w:rsid w:val="008366D0"/>
    <w:rsid w:val="0095362D"/>
    <w:rsid w:val="009805B2"/>
    <w:rsid w:val="00AE0ED3"/>
    <w:rsid w:val="00AF30CA"/>
    <w:rsid w:val="00AF49CC"/>
    <w:rsid w:val="00B416A2"/>
    <w:rsid w:val="00B965EB"/>
    <w:rsid w:val="00D163C6"/>
    <w:rsid w:val="00DD2E3A"/>
    <w:rsid w:val="00E05A51"/>
    <w:rsid w:val="00F2556E"/>
    <w:rsid w:val="00F6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6A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2E3A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a4">
    <w:name w:val="List Paragraph"/>
    <w:basedOn w:val="a"/>
    <w:uiPriority w:val="34"/>
    <w:qFormat/>
    <w:rsid w:val="00F670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163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63C6"/>
    <w:rPr>
      <w:rFonts w:ascii="Tahoma" w:eastAsia="Times New Roman" w:hAnsi="Tahoma" w:cs="Tahoma"/>
      <w:sz w:val="16"/>
      <w:szCs w:val="16"/>
      <w:lang w:val="ru-RU" w:eastAsia="ar-SA"/>
    </w:rPr>
  </w:style>
  <w:style w:type="paragraph" w:customStyle="1" w:styleId="capitalletter">
    <w:name w:val="capital_letter"/>
    <w:basedOn w:val="a"/>
    <w:rsid w:val="003F55BD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6A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2E3A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a4">
    <w:name w:val="List Paragraph"/>
    <w:basedOn w:val="a"/>
    <w:uiPriority w:val="34"/>
    <w:qFormat/>
    <w:rsid w:val="00F670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163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63C6"/>
    <w:rPr>
      <w:rFonts w:ascii="Tahoma" w:eastAsia="Times New Roman" w:hAnsi="Tahoma" w:cs="Tahoma"/>
      <w:sz w:val="16"/>
      <w:szCs w:val="16"/>
      <w:lang w:val="ru-RU" w:eastAsia="ar-SA"/>
    </w:rPr>
  </w:style>
  <w:style w:type="paragraph" w:customStyle="1" w:styleId="capitalletter">
    <w:name w:val="capital_letter"/>
    <w:basedOn w:val="a"/>
    <w:rsid w:val="003F55BD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9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dpetrivskasr@gmail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8635</Words>
  <Characters>4922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15</cp:revision>
  <cp:lastPrinted>2023-12-25T13:08:00Z</cp:lastPrinted>
  <dcterms:created xsi:type="dcterms:W3CDTF">2022-01-05T14:58:00Z</dcterms:created>
  <dcterms:modified xsi:type="dcterms:W3CDTF">2023-12-25T13:08:00Z</dcterms:modified>
</cp:coreProperties>
</file>